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AF" w:rsidRPr="007B499C" w:rsidRDefault="005E30AF" w:rsidP="005E30AF">
      <w:pPr>
        <w:pStyle w:val="Cm"/>
        <w:jc w:val="right"/>
        <w:rPr>
          <w:b w:val="0"/>
          <w:szCs w:val="24"/>
        </w:rPr>
      </w:pPr>
      <w:r w:rsidRPr="007B499C">
        <w:rPr>
          <w:b w:val="0"/>
          <w:szCs w:val="24"/>
        </w:rPr>
        <w:t>A pályázati kiírás</w:t>
      </w:r>
      <w:r w:rsidRPr="0072288C">
        <w:rPr>
          <w:b w:val="0"/>
          <w:szCs w:val="24"/>
        </w:rPr>
        <w:t xml:space="preserve"> </w:t>
      </w:r>
      <w:r w:rsidRPr="001C767A">
        <w:rPr>
          <w:szCs w:val="24"/>
        </w:rPr>
        <w:t>2.</w:t>
      </w:r>
      <w:r w:rsidRPr="0072288C">
        <w:rPr>
          <w:b w:val="0"/>
          <w:szCs w:val="24"/>
        </w:rPr>
        <w:t xml:space="preserve"> </w:t>
      </w:r>
      <w:r w:rsidRPr="007B499C">
        <w:rPr>
          <w:b w:val="0"/>
          <w:szCs w:val="24"/>
        </w:rPr>
        <w:t>sz.</w:t>
      </w:r>
      <w:r w:rsidRPr="0072288C">
        <w:rPr>
          <w:b w:val="0"/>
          <w:szCs w:val="24"/>
        </w:rPr>
        <w:t xml:space="preserve"> </w:t>
      </w:r>
      <w:r w:rsidRPr="007B499C">
        <w:rPr>
          <w:b w:val="0"/>
          <w:szCs w:val="24"/>
        </w:rPr>
        <w:t>melléklete</w:t>
      </w:r>
    </w:p>
    <w:sdt>
      <w:sdtPr>
        <w:rPr>
          <w:b/>
          <w:szCs w:val="24"/>
        </w:rPr>
        <w:id w:val="13472262"/>
        <w:docPartObj>
          <w:docPartGallery w:val="Watermarks"/>
        </w:docPartObj>
      </w:sdtPr>
      <w:sdtContent>
        <w:p w:rsidR="005E30AF" w:rsidRPr="007B499C" w:rsidRDefault="005E30AF" w:rsidP="005E30AF">
          <w:pPr>
            <w:ind w:left="2124" w:firstLine="708"/>
            <w:jc w:val="both"/>
            <w:rPr>
              <w:b/>
              <w:szCs w:val="24"/>
            </w:rPr>
          </w:pPr>
          <w:r>
            <w:rPr>
              <w:b/>
              <w:noProof/>
              <w:szCs w:val="24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1026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INTA"/>
                <w10:wrap anchorx="margin" anchory="margin"/>
              </v:shape>
            </w:pict>
          </w:r>
        </w:p>
      </w:sdtContent>
    </w:sdt>
    <w:p w:rsidR="005E30AF" w:rsidRPr="007B499C" w:rsidRDefault="005E30AF" w:rsidP="005E30AF">
      <w:pPr>
        <w:jc w:val="both"/>
        <w:rPr>
          <w:b/>
          <w:szCs w:val="24"/>
        </w:rPr>
      </w:pPr>
    </w:p>
    <w:p w:rsidR="005E30AF" w:rsidRPr="007B499C" w:rsidRDefault="005E30AF" w:rsidP="005E30AF">
      <w:pPr>
        <w:ind w:left="2124" w:firstLine="708"/>
        <w:jc w:val="both"/>
        <w:rPr>
          <w:b/>
          <w:sz w:val="28"/>
          <w:szCs w:val="28"/>
        </w:rPr>
      </w:pPr>
      <w:r w:rsidRPr="007B499C">
        <w:rPr>
          <w:b/>
          <w:szCs w:val="24"/>
        </w:rPr>
        <w:t xml:space="preserve">  </w:t>
      </w:r>
      <w:r w:rsidRPr="007B499C">
        <w:rPr>
          <w:b/>
          <w:sz w:val="28"/>
          <w:szCs w:val="28"/>
        </w:rPr>
        <w:t xml:space="preserve">TÁMOGATÁSI SZERZŐDÉS 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 xml:space="preserve">amely létrejött egyrészről </w:t>
      </w:r>
      <w:proofErr w:type="gramStart"/>
      <w:r w:rsidRPr="007B499C">
        <w:rPr>
          <w:szCs w:val="24"/>
        </w:rPr>
        <w:t>a</w:t>
      </w:r>
      <w:proofErr w:type="gramEnd"/>
      <w:r w:rsidRPr="007B499C">
        <w:rPr>
          <w:szCs w:val="24"/>
        </w:rPr>
        <w:t xml:space="preserve"> 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center"/>
        <w:rPr>
          <w:szCs w:val="24"/>
        </w:rPr>
      </w:pPr>
      <w:r w:rsidRPr="007B499C">
        <w:rPr>
          <w:b/>
          <w:szCs w:val="24"/>
        </w:rPr>
        <w:t>Budapest Főváros XV. kerületi Önkormányzat</w:t>
      </w:r>
    </w:p>
    <w:p w:rsidR="005E30AF" w:rsidRPr="007B499C" w:rsidRDefault="005E30AF" w:rsidP="005E30AF">
      <w:pPr>
        <w:jc w:val="center"/>
        <w:rPr>
          <w:iCs/>
          <w:szCs w:val="24"/>
        </w:rPr>
      </w:pPr>
      <w:r w:rsidRPr="007B499C">
        <w:rPr>
          <w:szCs w:val="24"/>
        </w:rPr>
        <w:t>(1153. Budapest, Bocskai utca 1-3.)</w:t>
      </w:r>
    </w:p>
    <w:p w:rsidR="005E30AF" w:rsidRPr="007B499C" w:rsidRDefault="005E30AF" w:rsidP="005E30AF">
      <w:pPr>
        <w:jc w:val="center"/>
        <w:rPr>
          <w:iCs/>
          <w:szCs w:val="24"/>
        </w:rPr>
      </w:pPr>
      <w:proofErr w:type="gramStart"/>
      <w:r w:rsidRPr="007B499C">
        <w:rPr>
          <w:iCs/>
          <w:szCs w:val="24"/>
        </w:rPr>
        <w:t>adószáma</w:t>
      </w:r>
      <w:proofErr w:type="gramEnd"/>
      <w:r w:rsidRPr="007B499C">
        <w:rPr>
          <w:iCs/>
          <w:szCs w:val="24"/>
        </w:rPr>
        <w:t xml:space="preserve">: </w:t>
      </w:r>
      <w:r w:rsidRPr="007B499C">
        <w:rPr>
          <w:szCs w:val="24"/>
        </w:rPr>
        <w:t>15735784-2-42</w:t>
      </w:r>
    </w:p>
    <w:p w:rsidR="005E30AF" w:rsidRPr="007B499C" w:rsidRDefault="005E30AF" w:rsidP="005E30AF">
      <w:pPr>
        <w:jc w:val="center"/>
        <w:rPr>
          <w:szCs w:val="24"/>
        </w:rPr>
      </w:pPr>
      <w:proofErr w:type="gramStart"/>
      <w:r w:rsidRPr="007B499C">
        <w:rPr>
          <w:bCs/>
          <w:szCs w:val="24"/>
        </w:rPr>
        <w:t>törzsszám</w:t>
      </w:r>
      <w:proofErr w:type="gramEnd"/>
      <w:r w:rsidRPr="007B499C">
        <w:rPr>
          <w:bCs/>
          <w:szCs w:val="24"/>
        </w:rPr>
        <w:t xml:space="preserve">: </w:t>
      </w:r>
      <w:r w:rsidRPr="007B499C">
        <w:rPr>
          <w:szCs w:val="24"/>
        </w:rPr>
        <w:t>735782</w:t>
      </w:r>
    </w:p>
    <w:p w:rsidR="005E30AF" w:rsidRPr="007B499C" w:rsidRDefault="005E30AF" w:rsidP="005E30AF">
      <w:pPr>
        <w:pStyle w:val="lfej"/>
        <w:tabs>
          <w:tab w:val="clear" w:pos="4536"/>
          <w:tab w:val="clear" w:pos="9072"/>
        </w:tabs>
        <w:jc w:val="center"/>
        <w:rPr>
          <w:rStyle w:val="Oldalszm"/>
          <w:szCs w:val="24"/>
        </w:rPr>
      </w:pPr>
      <w:proofErr w:type="gramStart"/>
      <w:r w:rsidRPr="007B499C">
        <w:rPr>
          <w:iCs/>
          <w:szCs w:val="24"/>
        </w:rPr>
        <w:t>számlaszáma</w:t>
      </w:r>
      <w:proofErr w:type="gramEnd"/>
      <w:r w:rsidRPr="007B499C">
        <w:rPr>
          <w:iCs/>
          <w:szCs w:val="24"/>
        </w:rPr>
        <w:t xml:space="preserve">: </w:t>
      </w:r>
      <w:r w:rsidRPr="007B499C">
        <w:rPr>
          <w:rStyle w:val="Oldalszm"/>
          <w:szCs w:val="24"/>
        </w:rPr>
        <w:t xml:space="preserve">OTP Bank </w:t>
      </w:r>
      <w:proofErr w:type="spellStart"/>
      <w:r w:rsidRPr="007B499C">
        <w:rPr>
          <w:rStyle w:val="Oldalszm"/>
          <w:szCs w:val="24"/>
        </w:rPr>
        <w:t>Nyrt</w:t>
      </w:r>
      <w:proofErr w:type="spellEnd"/>
      <w:r w:rsidRPr="007B499C">
        <w:rPr>
          <w:rStyle w:val="Oldalszm"/>
          <w:szCs w:val="24"/>
        </w:rPr>
        <w:t xml:space="preserve">. </w:t>
      </w:r>
      <w:r w:rsidRPr="007B499C">
        <w:rPr>
          <w:szCs w:val="24"/>
        </w:rPr>
        <w:t>11784009-15515005</w:t>
      </w:r>
    </w:p>
    <w:p w:rsidR="005E30AF" w:rsidRPr="007B499C" w:rsidRDefault="005E30AF" w:rsidP="005E30AF">
      <w:pPr>
        <w:jc w:val="center"/>
        <w:rPr>
          <w:bCs/>
          <w:szCs w:val="24"/>
        </w:rPr>
      </w:pPr>
      <w:proofErr w:type="gramStart"/>
      <w:r w:rsidRPr="007B499C">
        <w:rPr>
          <w:b/>
          <w:iCs/>
          <w:szCs w:val="24"/>
        </w:rPr>
        <w:t>képviseli</w:t>
      </w:r>
      <w:proofErr w:type="gramEnd"/>
      <w:r w:rsidRPr="007B499C">
        <w:rPr>
          <w:b/>
          <w:iCs/>
          <w:szCs w:val="24"/>
        </w:rPr>
        <w:t>:</w:t>
      </w:r>
      <w:r w:rsidRPr="007B499C">
        <w:rPr>
          <w:iCs/>
          <w:szCs w:val="24"/>
        </w:rPr>
        <w:t xml:space="preserve"> </w:t>
      </w:r>
      <w:r w:rsidRPr="007B499C">
        <w:rPr>
          <w:bCs/>
          <w:szCs w:val="24"/>
        </w:rPr>
        <w:t>Hajdu László polgármester,</w:t>
      </w:r>
    </w:p>
    <w:p w:rsidR="005E30AF" w:rsidRPr="007B499C" w:rsidRDefault="005E30AF" w:rsidP="005E30AF">
      <w:pPr>
        <w:spacing w:before="240" w:after="240"/>
        <w:jc w:val="both"/>
        <w:rPr>
          <w:szCs w:val="24"/>
        </w:rPr>
      </w:pPr>
      <w:r w:rsidRPr="007B499C">
        <w:rPr>
          <w:szCs w:val="24"/>
        </w:rPr>
        <w:t xml:space="preserve">mint támogató (a továbbiakban: Támogató), másrészről </w:t>
      </w:r>
      <w:proofErr w:type="gramStart"/>
      <w:r w:rsidRPr="007B499C">
        <w:rPr>
          <w:szCs w:val="24"/>
        </w:rPr>
        <w:t>a</w:t>
      </w:r>
      <w:proofErr w:type="gramEnd"/>
    </w:p>
    <w:p w:rsidR="005E30AF" w:rsidRPr="007B499C" w:rsidRDefault="005E30AF" w:rsidP="005E30AF">
      <w:pPr>
        <w:ind w:right="-1"/>
        <w:jc w:val="center"/>
        <w:rPr>
          <w:b/>
          <w:szCs w:val="24"/>
        </w:rPr>
      </w:pPr>
      <w:proofErr w:type="gramStart"/>
      <w:r w:rsidRPr="007B499C">
        <w:rPr>
          <w:b/>
          <w:szCs w:val="24"/>
        </w:rPr>
        <w:t>Budapest,</w:t>
      </w:r>
      <w:proofErr w:type="gramEnd"/>
      <w:r w:rsidRPr="007B499C">
        <w:rPr>
          <w:b/>
          <w:szCs w:val="24"/>
        </w:rPr>
        <w:t xml:space="preserve"> XV. kerület, ……………………szám alatti Társasház/Szövetkezeti ház</w:t>
      </w:r>
    </w:p>
    <w:p w:rsidR="005E30AF" w:rsidRPr="007B499C" w:rsidRDefault="005E30AF" w:rsidP="005E30AF">
      <w:pPr>
        <w:ind w:right="-1"/>
        <w:jc w:val="center"/>
        <w:rPr>
          <w:szCs w:val="24"/>
        </w:rPr>
      </w:pPr>
      <w:proofErr w:type="gramStart"/>
      <w:r w:rsidRPr="007B499C">
        <w:rPr>
          <w:szCs w:val="24"/>
        </w:rPr>
        <w:t>címe</w:t>
      </w:r>
      <w:proofErr w:type="gramEnd"/>
      <w:r w:rsidRPr="007B499C">
        <w:rPr>
          <w:szCs w:val="24"/>
        </w:rPr>
        <w:t>: …………………………………….</w:t>
      </w:r>
    </w:p>
    <w:p w:rsidR="005E30AF" w:rsidRPr="007B499C" w:rsidRDefault="005E30AF" w:rsidP="005E30AF">
      <w:pPr>
        <w:jc w:val="center"/>
        <w:rPr>
          <w:szCs w:val="24"/>
        </w:rPr>
      </w:pPr>
      <w:proofErr w:type="gramStart"/>
      <w:r w:rsidRPr="007B499C">
        <w:rPr>
          <w:iCs/>
          <w:szCs w:val="24"/>
        </w:rPr>
        <w:t>adószáma</w:t>
      </w:r>
      <w:proofErr w:type="gramEnd"/>
      <w:r w:rsidRPr="007B499C">
        <w:rPr>
          <w:iCs/>
          <w:szCs w:val="24"/>
        </w:rPr>
        <w:t xml:space="preserve">: </w:t>
      </w:r>
      <w:r w:rsidRPr="007B499C">
        <w:rPr>
          <w:szCs w:val="24"/>
        </w:rPr>
        <w:t>……………………………….</w:t>
      </w:r>
    </w:p>
    <w:p w:rsidR="005E30AF" w:rsidRPr="007B499C" w:rsidRDefault="005E30AF" w:rsidP="005E30AF">
      <w:pPr>
        <w:pStyle w:val="lfej"/>
        <w:tabs>
          <w:tab w:val="clear" w:pos="4536"/>
          <w:tab w:val="clear" w:pos="9072"/>
        </w:tabs>
        <w:jc w:val="center"/>
        <w:rPr>
          <w:rStyle w:val="Oldalszm"/>
          <w:szCs w:val="24"/>
        </w:rPr>
      </w:pPr>
      <w:r w:rsidRPr="007B499C">
        <w:rPr>
          <w:iCs/>
          <w:szCs w:val="24"/>
        </w:rPr>
        <w:t xml:space="preserve">               </w:t>
      </w:r>
      <w:proofErr w:type="gramStart"/>
      <w:r w:rsidRPr="007B499C">
        <w:rPr>
          <w:iCs/>
          <w:szCs w:val="24"/>
        </w:rPr>
        <w:t>számlaszáma</w:t>
      </w:r>
      <w:proofErr w:type="gramEnd"/>
      <w:r w:rsidRPr="007B499C">
        <w:rPr>
          <w:iCs/>
          <w:szCs w:val="24"/>
        </w:rPr>
        <w:t xml:space="preserve">: </w:t>
      </w:r>
      <w:r w:rsidRPr="007B499C">
        <w:rPr>
          <w:rStyle w:val="Oldalszm"/>
          <w:szCs w:val="24"/>
        </w:rPr>
        <w:t>……………………………………..</w:t>
      </w:r>
    </w:p>
    <w:p w:rsidR="005E30AF" w:rsidRPr="007B499C" w:rsidRDefault="005E30AF" w:rsidP="005E30AF">
      <w:pPr>
        <w:jc w:val="center"/>
        <w:rPr>
          <w:iCs/>
          <w:szCs w:val="24"/>
        </w:rPr>
      </w:pPr>
      <w:proofErr w:type="gramStart"/>
      <w:r w:rsidRPr="007B499C">
        <w:rPr>
          <w:b/>
          <w:iCs/>
          <w:szCs w:val="24"/>
        </w:rPr>
        <w:t>közös</w:t>
      </w:r>
      <w:proofErr w:type="gramEnd"/>
      <w:r w:rsidRPr="007B499C">
        <w:rPr>
          <w:b/>
          <w:iCs/>
          <w:szCs w:val="24"/>
        </w:rPr>
        <w:t xml:space="preserve"> képviselő/elnök:</w:t>
      </w:r>
      <w:r w:rsidRPr="007B499C">
        <w:rPr>
          <w:iCs/>
          <w:szCs w:val="24"/>
        </w:rPr>
        <w:t xml:space="preserve"> ………………...</w:t>
      </w:r>
    </w:p>
    <w:p w:rsidR="005E30AF" w:rsidRPr="007B499C" w:rsidRDefault="005E30AF" w:rsidP="005E30AF">
      <w:pPr>
        <w:ind w:right="-1"/>
        <w:jc w:val="center"/>
        <w:rPr>
          <w:szCs w:val="24"/>
        </w:rPr>
      </w:pPr>
      <w:proofErr w:type="gramStart"/>
      <w:r w:rsidRPr="007B499C">
        <w:rPr>
          <w:szCs w:val="24"/>
        </w:rPr>
        <w:t>címe</w:t>
      </w:r>
      <w:proofErr w:type="gramEnd"/>
      <w:r w:rsidRPr="007B499C">
        <w:rPr>
          <w:szCs w:val="24"/>
        </w:rPr>
        <w:t>: …………………………………….</w:t>
      </w:r>
    </w:p>
    <w:p w:rsidR="005E30AF" w:rsidRPr="007B499C" w:rsidRDefault="005E30AF" w:rsidP="005E30AF">
      <w:pPr>
        <w:jc w:val="center"/>
        <w:rPr>
          <w:szCs w:val="24"/>
        </w:rPr>
      </w:pPr>
      <w:proofErr w:type="gramStart"/>
      <w:r w:rsidRPr="007B499C">
        <w:rPr>
          <w:iCs/>
          <w:szCs w:val="24"/>
        </w:rPr>
        <w:t>adószáma</w:t>
      </w:r>
      <w:proofErr w:type="gramEnd"/>
      <w:r w:rsidRPr="007B499C">
        <w:rPr>
          <w:iCs/>
          <w:szCs w:val="24"/>
        </w:rPr>
        <w:t xml:space="preserve">: </w:t>
      </w:r>
      <w:r w:rsidRPr="007B499C">
        <w:rPr>
          <w:szCs w:val="24"/>
        </w:rPr>
        <w:t>……………………………….</w:t>
      </w:r>
    </w:p>
    <w:p w:rsidR="005E30AF" w:rsidRPr="007B499C" w:rsidRDefault="005E30AF" w:rsidP="005E30AF">
      <w:pPr>
        <w:jc w:val="center"/>
        <w:rPr>
          <w:szCs w:val="24"/>
        </w:rPr>
      </w:pPr>
      <w:proofErr w:type="gramStart"/>
      <w:r w:rsidRPr="007B499C">
        <w:rPr>
          <w:bCs/>
          <w:szCs w:val="24"/>
        </w:rPr>
        <w:t>cégjegyzékszáma</w:t>
      </w:r>
      <w:proofErr w:type="gramEnd"/>
      <w:r w:rsidRPr="007B499C">
        <w:rPr>
          <w:bCs/>
          <w:szCs w:val="24"/>
        </w:rPr>
        <w:t>: ……………………….</w:t>
      </w:r>
    </w:p>
    <w:p w:rsidR="005E30AF" w:rsidRPr="007B499C" w:rsidRDefault="005E30AF" w:rsidP="005E30AF">
      <w:pPr>
        <w:ind w:right="-1"/>
        <w:jc w:val="center"/>
        <w:rPr>
          <w:szCs w:val="24"/>
        </w:rPr>
      </w:pPr>
      <w:r w:rsidRPr="007B499C">
        <w:rPr>
          <w:b/>
          <w:szCs w:val="24"/>
        </w:rPr>
        <w:t xml:space="preserve">              </w:t>
      </w:r>
      <w:proofErr w:type="gramStart"/>
      <w:r w:rsidRPr="007B499C">
        <w:rPr>
          <w:b/>
          <w:szCs w:val="24"/>
        </w:rPr>
        <w:t>képviseli</w:t>
      </w:r>
      <w:proofErr w:type="gramEnd"/>
      <w:r w:rsidRPr="007B499C">
        <w:rPr>
          <w:b/>
          <w:szCs w:val="24"/>
        </w:rPr>
        <w:t>:</w:t>
      </w:r>
      <w:r w:rsidRPr="007B499C">
        <w:rPr>
          <w:szCs w:val="24"/>
        </w:rPr>
        <w:t xml:space="preserve"> …………………………………………</w:t>
      </w:r>
    </w:p>
    <w:p w:rsidR="005E30AF" w:rsidRPr="007B499C" w:rsidRDefault="005E30AF" w:rsidP="005E30AF">
      <w:pPr>
        <w:ind w:right="-1"/>
        <w:jc w:val="center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proofErr w:type="gramStart"/>
      <w:r w:rsidRPr="007B499C">
        <w:rPr>
          <w:szCs w:val="24"/>
        </w:rPr>
        <w:t>mint</w:t>
      </w:r>
      <w:proofErr w:type="gramEnd"/>
      <w:r w:rsidRPr="007B499C">
        <w:rPr>
          <w:szCs w:val="24"/>
        </w:rPr>
        <w:t xml:space="preserve"> támogatott, (a továbbiakban: Támogatott) (a továbbiakban együtt: Felek) között, az alulírott helyen és időben, az alábbi feltételekkel:</w:t>
      </w:r>
    </w:p>
    <w:p w:rsidR="005E30AF" w:rsidRPr="007B499C" w:rsidRDefault="005E30AF" w:rsidP="005E30AF">
      <w:pPr>
        <w:jc w:val="center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1.</w:t>
      </w:r>
      <w:r w:rsidRPr="007B499C">
        <w:rPr>
          <w:szCs w:val="24"/>
        </w:rPr>
        <w:tab/>
        <w:t xml:space="preserve">Támogató vállalja, hogy a fenti társasház pályázati dokumentáció szerinti műszaki tartalommal </w:t>
      </w:r>
      <w:proofErr w:type="gramStart"/>
      <w:r w:rsidRPr="007B499C">
        <w:rPr>
          <w:szCs w:val="24"/>
        </w:rPr>
        <w:t>megvalósuló …</w:t>
      </w:r>
      <w:proofErr w:type="gramEnd"/>
      <w:r w:rsidRPr="007B499C">
        <w:rPr>
          <w:szCs w:val="24"/>
        </w:rPr>
        <w:t xml:space="preserve">……………felújítás munkálataira a Bp. Főv. XV. kerületi Önkormányzat </w:t>
      </w:r>
      <w:r w:rsidRPr="007B499C">
        <w:rPr>
          <w:rStyle w:val="Kiemels2"/>
          <w:szCs w:val="24"/>
        </w:rPr>
        <w:t>Városüzemeltetési, Intézményműködtetési, Köztisztasági és Közrendvédelmi Bizottságának</w:t>
      </w:r>
      <w:r w:rsidRPr="007B499C">
        <w:rPr>
          <w:szCs w:val="24"/>
        </w:rPr>
        <w:t xml:space="preserve"> (a továbbiakban: VKB</w:t>
      </w:r>
      <w:proofErr w:type="gramStart"/>
      <w:r w:rsidRPr="007B499C">
        <w:rPr>
          <w:szCs w:val="24"/>
        </w:rPr>
        <w:t>) …</w:t>
      </w:r>
      <w:proofErr w:type="gramEnd"/>
      <w:r w:rsidRPr="007B499C">
        <w:rPr>
          <w:szCs w:val="24"/>
        </w:rPr>
        <w:t>…...számú határozata alapján a rendelkezésre álló felújítási keretből ………..,</w:t>
      </w:r>
      <w:proofErr w:type="spellStart"/>
      <w:r w:rsidRPr="007B499C">
        <w:rPr>
          <w:szCs w:val="24"/>
        </w:rPr>
        <w:t>-Ft</w:t>
      </w:r>
      <w:proofErr w:type="spellEnd"/>
      <w:r w:rsidRPr="007B499C">
        <w:rPr>
          <w:szCs w:val="24"/>
        </w:rPr>
        <w:t>. összegű, azaz ……… Ft összegű kamatmentes kölcsönt biztosít a Támogatott részére.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2.</w:t>
      </w:r>
      <w:r w:rsidRPr="007B499C">
        <w:rPr>
          <w:szCs w:val="24"/>
        </w:rPr>
        <w:tab/>
        <w:t>Az 1. pontban rögzített kölcsön összeget a Támogató a Támogatott által végeztetett munkák műszaki átadás-átvételét követően, a jelen szerződés 1. számú melléklete szerinti elszámolás benyújtása után, az elszámolá</w:t>
      </w:r>
      <w:r>
        <w:rPr>
          <w:szCs w:val="24"/>
        </w:rPr>
        <w:t>s</w:t>
      </w:r>
      <w:r w:rsidRPr="007B499C">
        <w:rPr>
          <w:szCs w:val="24"/>
        </w:rPr>
        <w:t xml:space="preserve"> elfogadását követő 30 napon belül utalja át a </w:t>
      </w:r>
      <w:proofErr w:type="gramStart"/>
      <w:r w:rsidRPr="007B499C">
        <w:rPr>
          <w:szCs w:val="24"/>
        </w:rPr>
        <w:t>Támogatott …</w:t>
      </w:r>
      <w:proofErr w:type="gramEnd"/>
      <w:r w:rsidRPr="007B499C">
        <w:rPr>
          <w:szCs w:val="24"/>
        </w:rPr>
        <w:t>……………………………….számú bankszámlájára.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3.</w:t>
      </w:r>
      <w:r w:rsidRPr="007B499C">
        <w:rPr>
          <w:szCs w:val="24"/>
        </w:rPr>
        <w:tab/>
        <w:t>Az elszámolás véghatárideje a jelen szerződés aláírását követő 1 év. Támogató egyszeri alkalommal 20 napos hiánypótlási lehetőséget biztosít, ha Támogatott a jelen szerződés 2. pontja szerinti elszámolást tartalmi hiányosságokkal nyújtja be, vagy az elszámolás elfogadását megelőző szakmai és pénzügyi vizsgálat szabálytalanságot tár fel.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277360" w:rsidRDefault="005E30AF" w:rsidP="005E30AF">
      <w:pPr>
        <w:tabs>
          <w:tab w:val="left" w:pos="364"/>
        </w:tabs>
        <w:jc w:val="both"/>
        <w:rPr>
          <w:noProof/>
          <w:szCs w:val="24"/>
          <w:lang w:eastAsia="zh-TW"/>
        </w:rPr>
      </w:pPr>
      <w:r w:rsidRPr="007B499C">
        <w:rPr>
          <w:szCs w:val="24"/>
        </w:rPr>
        <w:t>4.</w:t>
      </w:r>
      <w:r w:rsidRPr="007B499C">
        <w:rPr>
          <w:szCs w:val="24"/>
        </w:rPr>
        <w:tab/>
        <w:t xml:space="preserve">Támogatott a kölcsön kamatmentes összegét a folyósítástól számított 5 év alatt tartozik megfizetni. Támogatott az első havi törlesztő </w:t>
      </w:r>
      <w:proofErr w:type="gramStart"/>
      <w:r w:rsidRPr="007B499C">
        <w:rPr>
          <w:szCs w:val="24"/>
        </w:rPr>
        <w:t>részletet …</w:t>
      </w:r>
      <w:proofErr w:type="gramEnd"/>
      <w:r w:rsidRPr="007B499C">
        <w:rPr>
          <w:szCs w:val="24"/>
        </w:rPr>
        <w:t>……..,</w:t>
      </w:r>
      <w:proofErr w:type="spellStart"/>
      <w:r w:rsidRPr="007B499C">
        <w:rPr>
          <w:szCs w:val="24"/>
        </w:rPr>
        <w:t>-Ft-ot</w:t>
      </w:r>
      <w:proofErr w:type="spellEnd"/>
      <w:r w:rsidRPr="007B499C">
        <w:rPr>
          <w:szCs w:val="24"/>
        </w:rPr>
        <w:t xml:space="preserve"> a Támogató által a támogatás összegének a Támogatott részére  történő átutalását követő hónap 15. napjáig, további …………Ft összegű törlesztő részleteket, pedig minden hónap 15. napjáig a Budapest Főváros XV. kerületi Önkormányzat 11784009-15515005-00000000 számú költségvetési </w:t>
      </w: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sdt>
        <w:sdtPr>
          <w:rPr>
            <w:szCs w:val="24"/>
          </w:rPr>
          <w:id w:val="13472264"/>
          <w:docPartObj>
            <w:docPartGallery w:val="Watermarks"/>
          </w:docPartObj>
        </w:sdtPr>
        <w:sdtContent>
          <w:r>
            <w:rPr>
              <w:noProof/>
              <w:szCs w:val="24"/>
              <w:lang w:eastAsia="zh-TW"/>
            </w:rPr>
            <w:pict>
              <v:shape id="_x0000_s1027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INTA"/>
                <w10:wrap anchorx="margin" anchory="margin"/>
              </v:shape>
            </w:pict>
          </w:r>
        </w:sdtContent>
      </w:sdt>
      <w:proofErr w:type="gramStart"/>
      <w:r w:rsidRPr="007B499C">
        <w:rPr>
          <w:szCs w:val="24"/>
        </w:rPr>
        <w:t>elszámolási</w:t>
      </w:r>
      <w:proofErr w:type="gramEnd"/>
      <w:r w:rsidRPr="007B499C">
        <w:rPr>
          <w:szCs w:val="24"/>
        </w:rPr>
        <w:t xml:space="preserve"> számlájára. A visszafizetés kezdő időpontja a Támogató által </w:t>
      </w:r>
      <w:proofErr w:type="gramStart"/>
      <w:r w:rsidRPr="007B499C">
        <w:rPr>
          <w:szCs w:val="24"/>
        </w:rPr>
        <w:t>eszközölt</w:t>
      </w:r>
      <w:proofErr w:type="gramEnd"/>
      <w:r w:rsidRPr="007B499C">
        <w:rPr>
          <w:szCs w:val="24"/>
        </w:rPr>
        <w:t xml:space="preserve"> pénzügyi teljesítést követő hónap 15. nap.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5.</w:t>
      </w:r>
      <w:r w:rsidRPr="007B499C">
        <w:rPr>
          <w:szCs w:val="24"/>
        </w:rPr>
        <w:tab/>
        <w:t xml:space="preserve">A kölcsön összegét Támogatott kizárólag a Bp. XV. </w:t>
      </w:r>
      <w:proofErr w:type="gramStart"/>
      <w:r w:rsidRPr="007B499C">
        <w:rPr>
          <w:szCs w:val="24"/>
        </w:rPr>
        <w:t>kerület …</w:t>
      </w:r>
      <w:proofErr w:type="gramEnd"/>
      <w:r w:rsidRPr="007B499C">
        <w:rPr>
          <w:szCs w:val="24"/>
        </w:rPr>
        <w:t>………………….……… szám alatti ingatlanon a nyertes pályázat szerinti helyszínen és a nyertes pályázat szerinti tételes költségvetés alapján elfogadott ……………………………………………… felújítási munkáinak elvégzésére számolhatja el. Támogatott által benyújtott pályázat a jelen szerződés elválaszthatatlan része.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6.</w:t>
      </w:r>
      <w:r w:rsidRPr="007B499C">
        <w:rPr>
          <w:szCs w:val="24"/>
        </w:rPr>
        <w:tab/>
        <w:t xml:space="preserve">A pályázati felhívás alapján Támogatott köteles az 5. pontban meghatározott munkákat a jelen szerződés megkötésétől számított 1 éven belül elvégeztetni. </w:t>
      </w:r>
    </w:p>
    <w:p w:rsidR="005E30AF" w:rsidRPr="007B499C" w:rsidRDefault="005E30AF" w:rsidP="005E30AF">
      <w:pPr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B96C6D">
        <w:rPr>
          <w:szCs w:val="24"/>
        </w:rPr>
        <w:t>7.</w:t>
      </w:r>
      <w:r w:rsidRPr="00B96C6D">
        <w:rPr>
          <w:szCs w:val="24"/>
        </w:rPr>
        <w:tab/>
        <w:t xml:space="preserve">Támogatott nyilatkozik arról, hogy a </w:t>
      </w:r>
      <w:proofErr w:type="gramStart"/>
      <w:r w:rsidRPr="00B96C6D">
        <w:rPr>
          <w:szCs w:val="24"/>
        </w:rPr>
        <w:t>társasház …</w:t>
      </w:r>
      <w:proofErr w:type="gramEnd"/>
      <w:r w:rsidRPr="00B96C6D">
        <w:rPr>
          <w:szCs w:val="24"/>
        </w:rPr>
        <w:t>……………………………………. felújításához előzetes építési és szakhatósági engedélyek nem szükségesek, vagy Támogatott a …………………………………………….felújításhoz szükséges előzetes építési és szakhatósági engedélyeket</w:t>
      </w:r>
      <w:r>
        <w:rPr>
          <w:szCs w:val="24"/>
        </w:rPr>
        <w:t xml:space="preserve"> megkérte</w:t>
      </w:r>
      <w:r w:rsidRPr="00B96C6D">
        <w:rPr>
          <w:szCs w:val="24"/>
        </w:rPr>
        <w:t>. Igazolta, hogy Szervezeti és Működési Szabályzata /Alapszabálya a kamerarendszer működtetéséhez kapcsolódó adatkezelési szabályokat tartalmazza.</w:t>
      </w:r>
    </w:p>
    <w:p w:rsidR="005E30AF" w:rsidRPr="007B499C" w:rsidRDefault="005E30AF" w:rsidP="005E30AF">
      <w:pPr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8.</w:t>
      </w:r>
      <w:r w:rsidRPr="007B499C">
        <w:rPr>
          <w:szCs w:val="24"/>
        </w:rPr>
        <w:tab/>
        <w:t>Támogatott jelen szerződés aláírásával egyidejűleg a bankszámlájára szóló azonnali beszedési megbízást engedélyez a Támogató részére az 1. pontban meghatározott összeg erejéig, a folyósítást követő hatállyal.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9.</w:t>
      </w:r>
      <w:r w:rsidRPr="007B499C">
        <w:rPr>
          <w:szCs w:val="24"/>
        </w:rPr>
        <w:tab/>
        <w:t xml:space="preserve">Támogatott kijelenti, hogy nincs olyan tartozása, amely a jelen szerződés szerinti kötelezettségének a teljesítését akadályozná. 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pStyle w:val="Listaszerbekezds"/>
        <w:widowControl/>
        <w:numPr>
          <w:ilvl w:val="0"/>
          <w:numId w:val="1"/>
        </w:numPr>
        <w:tabs>
          <w:tab w:val="clear" w:pos="360"/>
          <w:tab w:val="left" w:pos="0"/>
        </w:tabs>
        <w:spacing w:line="276" w:lineRule="auto"/>
        <w:ind w:left="0" w:firstLine="0"/>
        <w:jc w:val="both"/>
        <w:rPr>
          <w:szCs w:val="24"/>
        </w:rPr>
      </w:pPr>
      <w:r w:rsidRPr="007B499C">
        <w:rPr>
          <w:szCs w:val="24"/>
        </w:rPr>
        <w:t>Támogatott egyéb támogatást, kölcsönt jelen szerződés aláírását követően a kölcsön összegének teljes visszafizetéséig csak a Támogató előzetes írásbeli hozzájárulásával jogosult felvenni.</w:t>
      </w: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</w:p>
    <w:p w:rsidR="005E30AF" w:rsidRPr="007B499C" w:rsidRDefault="005E30AF" w:rsidP="005E30AF">
      <w:pPr>
        <w:pStyle w:val="Listaszerbekezds"/>
        <w:widowControl/>
        <w:numPr>
          <w:ilvl w:val="0"/>
          <w:numId w:val="1"/>
        </w:numPr>
        <w:tabs>
          <w:tab w:val="clear" w:pos="360"/>
          <w:tab w:val="left" w:pos="0"/>
        </w:tabs>
        <w:spacing w:line="276" w:lineRule="auto"/>
        <w:ind w:left="0" w:firstLine="0"/>
        <w:jc w:val="both"/>
        <w:rPr>
          <w:szCs w:val="24"/>
        </w:rPr>
      </w:pPr>
      <w:r w:rsidRPr="007B499C">
        <w:rPr>
          <w:szCs w:val="24"/>
        </w:rPr>
        <w:t>Támogatott köteles a kivitelezés megkezdése előtt a kivitelezés megkezdésének időpontjáról tájékoztatást adni.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12.</w:t>
      </w:r>
      <w:r w:rsidRPr="007B499C">
        <w:rPr>
          <w:szCs w:val="24"/>
        </w:rPr>
        <w:tab/>
        <w:t xml:space="preserve">Támogatót a kivitelezés időtartama alatt ellenőrzési jog illeti meg, melynek keretében jogosult: </w:t>
      </w: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- a munkálatok folyamatát bármikor ellenőrizni, megtekinteni,</w:t>
      </w: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- a kölcsönösszeg felhasználásával kapcsolatos valamennyi nyilvántartást, számlát, bizonylatot áttekinteni, ellenőrizni, illetve a kölcsön felhasználásával kapcsolatban írásbeli tájékoztatást kérni,</w:t>
      </w: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- minden olyan okiratba betekinteni, amely a szerződés teljesítését érinti,</w:t>
      </w: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- a pályázati felhívásban előírt elkülönített felújítási alap számlaegyenlegét és az üzemeltetési alapszámla egyenlegét a kölcsön időtartama alatt folyamatosan megismerni.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13.</w:t>
      </w:r>
      <w:r w:rsidRPr="007B499C">
        <w:rPr>
          <w:szCs w:val="24"/>
        </w:rPr>
        <w:tab/>
        <w:t>Támogató kötelezettséget vállal arra, hogy a kölcsön összegét elkülönítetten kezeli és annak felhasználásáról elkülönített számviteli nyilvántartást vezet. Támogató vállalja továbbá a felhasználással összefüggő számlák, bizonylatok és egyéb okiratok ellenőrzésre alkalmas módon történő kezelését, illetve nyilvántartását.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277360" w:rsidRDefault="005E30AF" w:rsidP="005E30AF">
      <w:pPr>
        <w:tabs>
          <w:tab w:val="left" w:pos="364"/>
        </w:tabs>
        <w:jc w:val="both"/>
        <w:rPr>
          <w:noProof/>
          <w:szCs w:val="24"/>
          <w:lang w:eastAsia="zh-TW"/>
        </w:rPr>
      </w:pPr>
      <w:r w:rsidRPr="007B499C">
        <w:rPr>
          <w:szCs w:val="24"/>
        </w:rPr>
        <w:t>14.</w:t>
      </w:r>
      <w:r w:rsidRPr="007B499C">
        <w:rPr>
          <w:szCs w:val="24"/>
        </w:rPr>
        <w:tab/>
        <w:t xml:space="preserve">Támogatott tudomásul veszi, hogy Támogató a szerződéstől elállhat, ha a Támogatott a 12. pont szerinti ellenőrzést ellehetetleníti, vagy a 6. pontban rögzített határidőt túllépi, </w:t>
      </w: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sdt>
        <w:sdtPr>
          <w:rPr>
            <w:szCs w:val="24"/>
          </w:rPr>
          <w:id w:val="13472265"/>
          <w:docPartObj>
            <w:docPartGallery w:val="Watermarks"/>
          </w:docPartObj>
        </w:sdtPr>
        <w:sdtContent>
          <w:r>
            <w:rPr>
              <w:noProof/>
              <w:szCs w:val="24"/>
              <w:lang w:eastAsia="zh-TW"/>
            </w:rPr>
            <w:pict>
              <v:shape id="_x0000_s1028" type="#_x0000_t136" style="position:absolute;left:0;text-align:left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INTA"/>
                <w10:wrap anchorx="margin" anchory="margin"/>
              </v:shape>
            </w:pict>
          </w:r>
        </w:sdtContent>
      </w:sdt>
      <w:proofErr w:type="gramStart"/>
      <w:r w:rsidRPr="007B499C">
        <w:rPr>
          <w:szCs w:val="24"/>
        </w:rPr>
        <w:t>valamint</w:t>
      </w:r>
      <w:proofErr w:type="gramEnd"/>
      <w:r w:rsidRPr="007B499C">
        <w:rPr>
          <w:szCs w:val="24"/>
        </w:rPr>
        <w:t xml:space="preserve"> ha a kölcsön összegének a szerződésben meghatározott célra fordítása lehetetlen.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15.</w:t>
      </w:r>
      <w:r w:rsidRPr="007B499C">
        <w:rPr>
          <w:szCs w:val="24"/>
        </w:rPr>
        <w:tab/>
        <w:t>Támogató a Ptk. 6:387. §</w:t>
      </w:r>
      <w:proofErr w:type="spellStart"/>
      <w:r w:rsidRPr="007B499C">
        <w:rPr>
          <w:szCs w:val="24"/>
        </w:rPr>
        <w:t>-ában</w:t>
      </w:r>
      <w:proofErr w:type="spellEnd"/>
      <w:r w:rsidRPr="007B499C">
        <w:rPr>
          <w:szCs w:val="24"/>
        </w:rPr>
        <w:t xml:space="preserve"> foglaltak esetén jogosult a jelen szerződést azonnali hatállyal felmondani.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16.</w:t>
      </w:r>
      <w:r w:rsidRPr="007B499C">
        <w:rPr>
          <w:szCs w:val="24"/>
        </w:rPr>
        <w:tab/>
        <w:t>Támogató 15. pont szerinti azonnali hatályú felmond</w:t>
      </w:r>
      <w:r>
        <w:rPr>
          <w:szCs w:val="24"/>
        </w:rPr>
        <w:t>ása</w:t>
      </w:r>
      <w:r w:rsidRPr="007B499C">
        <w:rPr>
          <w:szCs w:val="24"/>
        </w:rPr>
        <w:t xml:space="preserve"> esetén Támogatott köteles 8 napon belül </w:t>
      </w:r>
      <w:proofErr w:type="spellStart"/>
      <w:r>
        <w:rPr>
          <w:szCs w:val="24"/>
        </w:rPr>
        <w:t>egyösszegben</w:t>
      </w:r>
      <w:proofErr w:type="spellEnd"/>
      <w:r>
        <w:rPr>
          <w:szCs w:val="24"/>
        </w:rPr>
        <w:t xml:space="preserve"> </w:t>
      </w:r>
      <w:r w:rsidRPr="007B499C">
        <w:rPr>
          <w:szCs w:val="24"/>
        </w:rPr>
        <w:t>visszafizetni a felvett kölcsön összegét, annak a Ptk. szerint</w:t>
      </w:r>
      <w:r>
        <w:rPr>
          <w:szCs w:val="24"/>
        </w:rPr>
        <w:t>i,</w:t>
      </w:r>
      <w:r w:rsidRPr="007B499C">
        <w:rPr>
          <w:szCs w:val="24"/>
        </w:rPr>
        <w:t xml:space="preserve"> a folyósítás és a visszafiz</w:t>
      </w:r>
      <w:r>
        <w:rPr>
          <w:szCs w:val="24"/>
        </w:rPr>
        <w:t>etés időpontja közötti törvényes</w:t>
      </w:r>
      <w:r w:rsidRPr="007B499C">
        <w:rPr>
          <w:szCs w:val="24"/>
        </w:rPr>
        <w:t xml:space="preserve"> kamatával együtt.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17.</w:t>
      </w:r>
      <w:r w:rsidRPr="007B499C">
        <w:rPr>
          <w:szCs w:val="24"/>
        </w:rPr>
        <w:tab/>
        <w:t xml:space="preserve">Támogató bármelyik törlesztő részlet befizetésének elmaradása, illetve késedelmes teljesítése esetén a Ptk. 6:48. § (1) bekezdése szerinti késedelmi kamatot felszámítja. Amennyiben a Támogatott </w:t>
      </w:r>
      <w:proofErr w:type="gramStart"/>
      <w:r w:rsidRPr="007B499C">
        <w:rPr>
          <w:szCs w:val="24"/>
        </w:rPr>
        <w:t>három havi</w:t>
      </w:r>
      <w:proofErr w:type="gramEnd"/>
      <w:r w:rsidRPr="007B499C">
        <w:rPr>
          <w:szCs w:val="24"/>
        </w:rPr>
        <w:t xml:space="preserve"> </w:t>
      </w:r>
      <w:proofErr w:type="spellStart"/>
      <w:r w:rsidRPr="007B499C">
        <w:rPr>
          <w:szCs w:val="24"/>
        </w:rPr>
        <w:t>törlesztőrészlet</w:t>
      </w:r>
      <w:proofErr w:type="spellEnd"/>
      <w:r w:rsidRPr="007B499C">
        <w:rPr>
          <w:szCs w:val="24"/>
        </w:rPr>
        <w:t xml:space="preserve"> befizetését elmulasztja úgy a jelen szerződést a 15. pontja alapján azonnali hatállyal felmondja.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18.</w:t>
      </w:r>
      <w:r w:rsidRPr="007B499C">
        <w:rPr>
          <w:szCs w:val="24"/>
        </w:rPr>
        <w:tab/>
        <w:t>Támogatott tudomásul veszi, hogy nem teljesítés esetén a visszafizetendő összeget és annak kamatait Támogató azonnali beszedési megbízás benyújtásával érvényesíti.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19.</w:t>
      </w:r>
      <w:r w:rsidRPr="007B499C">
        <w:rPr>
          <w:szCs w:val="24"/>
        </w:rPr>
        <w:tab/>
        <w:t>Támogatott a tudomására jutástól számított 8 napon belül bejelenti, ha a támogatott tevékenység várhatóan meghiúsul</w:t>
      </w:r>
      <w:r>
        <w:rPr>
          <w:szCs w:val="24"/>
        </w:rPr>
        <w:t>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20.</w:t>
      </w:r>
      <w:r w:rsidRPr="007B499C">
        <w:rPr>
          <w:szCs w:val="24"/>
        </w:rPr>
        <w:tab/>
        <w:t>Támogatott kötelezettséget vállal arra, hogy 8 napon belül bejelenti a 22. pont szerinti nyilatkozattal érintett bankszámlája megszűnésének a tényét és ezzel egyidejűleg bejelenti az új bankszámlaszámát, valamint csatolja arra vonatkozóan a jelen szerződés 22. pontja szerinti nyilatkozatát.</w:t>
      </w:r>
    </w:p>
    <w:p w:rsidR="005E30AF" w:rsidRPr="007B499C" w:rsidRDefault="005E30AF" w:rsidP="005E30AF">
      <w:pPr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21.</w:t>
      </w:r>
      <w:r w:rsidRPr="007B499C">
        <w:rPr>
          <w:szCs w:val="24"/>
        </w:rPr>
        <w:tab/>
        <w:t>Támogatott vállalja, hogy a jelen s</w:t>
      </w:r>
      <w:r>
        <w:rPr>
          <w:szCs w:val="24"/>
        </w:rPr>
        <w:t>zerződés aláírásától számított 8</w:t>
      </w:r>
      <w:r w:rsidRPr="007B499C">
        <w:rPr>
          <w:szCs w:val="24"/>
        </w:rPr>
        <w:t xml:space="preserve"> évig a kölcsön felhasználásával kapcsolatos valamennyi iratot és az annak felhasználását alátámasztó valamennyi bizonylatot megőrzi. </w:t>
      </w:r>
    </w:p>
    <w:p w:rsidR="005E30AF" w:rsidRPr="007B499C" w:rsidRDefault="005E30AF" w:rsidP="005E30AF">
      <w:pPr>
        <w:jc w:val="both"/>
        <w:rPr>
          <w:i/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22.</w:t>
      </w:r>
      <w:r w:rsidRPr="007B499C">
        <w:rPr>
          <w:szCs w:val="24"/>
        </w:rPr>
        <w:tab/>
        <w:t>Jelen szerződés a 2. számú mellékletét képező banki felhatalmazó levéllel együtt érvényes.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23.</w:t>
      </w:r>
      <w:r w:rsidRPr="007B499C">
        <w:rPr>
          <w:szCs w:val="24"/>
        </w:rPr>
        <w:tab/>
        <w:t>Felek a tárgyalások eredménytelensége esetén keletkező jogviták eldöntésére a Budapesti IV. és XV. Kerületi Bíróság illetékességét kötik ki.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24.</w:t>
      </w:r>
      <w:r w:rsidRPr="007B499C">
        <w:rPr>
          <w:szCs w:val="24"/>
        </w:rPr>
        <w:tab/>
        <w:t xml:space="preserve">Támogatott kijelenti, hogy ÁFA visszaigénylésre nem jogosult. 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25.</w:t>
      </w:r>
      <w:r w:rsidRPr="007B499C">
        <w:rPr>
          <w:szCs w:val="24"/>
        </w:rPr>
        <w:tab/>
        <w:t>A jelen szerződésben nem szabályozott kérdésekben a Polgári Törvénykönyv rendelkezései az irányadóak.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tabs>
          <w:tab w:val="left" w:pos="364"/>
        </w:tabs>
        <w:jc w:val="both"/>
        <w:rPr>
          <w:szCs w:val="24"/>
        </w:rPr>
      </w:pPr>
      <w:r w:rsidRPr="007B499C">
        <w:rPr>
          <w:szCs w:val="24"/>
        </w:rPr>
        <w:t>26.</w:t>
      </w:r>
      <w:r w:rsidRPr="007B499C">
        <w:rPr>
          <w:szCs w:val="24"/>
        </w:rPr>
        <w:tab/>
        <w:t>Felek a jelen szerződést áttanulmányozás után, mint szándékukkal mindenben megegyezőt, 5 eredeti példányban jóváhagyólag írják alá.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Budapest, 2017.</w:t>
      </w:r>
      <w:r w:rsidRPr="007B499C">
        <w:rPr>
          <w:szCs w:val="24"/>
        </w:rPr>
        <w:tab/>
      </w:r>
      <w:r w:rsidRPr="007B499C">
        <w:rPr>
          <w:szCs w:val="24"/>
        </w:rPr>
        <w:tab/>
      </w:r>
      <w:r w:rsidRPr="007B499C">
        <w:rPr>
          <w:szCs w:val="24"/>
        </w:rPr>
        <w:tab/>
      </w:r>
      <w:r w:rsidRPr="007B499C">
        <w:rPr>
          <w:szCs w:val="24"/>
        </w:rPr>
        <w:tab/>
        <w:t>Budapest, 2017.</w:t>
      </w:r>
    </w:p>
    <w:p w:rsidR="005E30AF" w:rsidRPr="002C55AE" w:rsidRDefault="005E30AF" w:rsidP="005E30AF">
      <w:pPr>
        <w:jc w:val="both"/>
        <w:rPr>
          <w:sz w:val="44"/>
          <w:szCs w:val="4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E30AF" w:rsidRPr="007B499C" w:rsidTr="00164A37">
        <w:tc>
          <w:tcPr>
            <w:tcW w:w="4606" w:type="dxa"/>
          </w:tcPr>
          <w:p w:rsidR="005E30AF" w:rsidRPr="007B499C" w:rsidRDefault="005E30AF" w:rsidP="00164A37">
            <w:pPr>
              <w:jc w:val="center"/>
              <w:rPr>
                <w:szCs w:val="24"/>
              </w:rPr>
            </w:pPr>
            <w:r w:rsidRPr="007B499C">
              <w:rPr>
                <w:szCs w:val="24"/>
              </w:rPr>
              <w:t>__________________________</w:t>
            </w:r>
          </w:p>
        </w:tc>
        <w:tc>
          <w:tcPr>
            <w:tcW w:w="4606" w:type="dxa"/>
          </w:tcPr>
          <w:p w:rsidR="005E30AF" w:rsidRPr="007B499C" w:rsidRDefault="005E30AF" w:rsidP="00164A37">
            <w:pPr>
              <w:jc w:val="center"/>
              <w:rPr>
                <w:szCs w:val="24"/>
              </w:rPr>
            </w:pPr>
            <w:r w:rsidRPr="007B499C">
              <w:rPr>
                <w:szCs w:val="24"/>
              </w:rPr>
              <w:t>__________________________</w:t>
            </w:r>
          </w:p>
        </w:tc>
      </w:tr>
      <w:tr w:rsidR="005E30AF" w:rsidRPr="007B499C" w:rsidTr="00164A37">
        <w:trPr>
          <w:trHeight w:val="1218"/>
        </w:trPr>
        <w:tc>
          <w:tcPr>
            <w:tcW w:w="4606" w:type="dxa"/>
            <w:vAlign w:val="center"/>
          </w:tcPr>
          <w:p w:rsidR="005E30AF" w:rsidRPr="007B499C" w:rsidRDefault="005E30AF" w:rsidP="00164A3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3472266"/>
                <w:docPartObj>
                  <w:docPartGallery w:val="Watermarks"/>
                </w:docPartObj>
              </w:sdtPr>
              <w:sdtContent>
                <w:r>
                  <w:rPr>
                    <w:noProof/>
                    <w:szCs w:val="24"/>
                    <w:lang w:eastAsia="zh-TW"/>
                  </w:rPr>
                  <w:pict>
                    <v:shape id="_x0000_s1029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MINTA"/>
                      <w10:wrap anchorx="margin" anchory="margin"/>
                    </v:shape>
                  </w:pict>
                </w:r>
              </w:sdtContent>
            </w:sdt>
            <w:r w:rsidRPr="007B499C">
              <w:rPr>
                <w:szCs w:val="24"/>
              </w:rPr>
              <w:t>Bp. Főváros XV: kerületi Önkormányzat képviseletében</w:t>
            </w:r>
          </w:p>
          <w:p w:rsidR="005E30AF" w:rsidRPr="007B499C" w:rsidRDefault="005E30AF" w:rsidP="00164A37">
            <w:pPr>
              <w:jc w:val="center"/>
              <w:rPr>
                <w:i/>
                <w:szCs w:val="24"/>
              </w:rPr>
            </w:pPr>
            <w:r w:rsidRPr="007B499C">
              <w:rPr>
                <w:szCs w:val="24"/>
              </w:rPr>
              <w:t>Hajdu László polgármester</w:t>
            </w:r>
          </w:p>
          <w:p w:rsidR="005E30AF" w:rsidRPr="007B499C" w:rsidRDefault="005E30AF" w:rsidP="00164A37">
            <w:pPr>
              <w:jc w:val="center"/>
              <w:rPr>
                <w:szCs w:val="24"/>
              </w:rPr>
            </w:pPr>
            <w:r w:rsidRPr="007B499C">
              <w:rPr>
                <w:i/>
                <w:szCs w:val="24"/>
              </w:rPr>
              <w:t>Támogató</w:t>
            </w:r>
          </w:p>
        </w:tc>
        <w:tc>
          <w:tcPr>
            <w:tcW w:w="4606" w:type="dxa"/>
            <w:vAlign w:val="center"/>
          </w:tcPr>
          <w:p w:rsidR="005E30AF" w:rsidRPr="007B499C" w:rsidRDefault="005E30AF" w:rsidP="00164A37">
            <w:pPr>
              <w:jc w:val="center"/>
              <w:rPr>
                <w:szCs w:val="24"/>
              </w:rPr>
            </w:pPr>
            <w:r w:rsidRPr="007B499C">
              <w:rPr>
                <w:szCs w:val="24"/>
              </w:rPr>
              <w:t>társas, illetve szövetkezeti ház</w:t>
            </w:r>
          </w:p>
          <w:p w:rsidR="005E30AF" w:rsidRPr="007B499C" w:rsidRDefault="005E30AF" w:rsidP="00164A37">
            <w:pPr>
              <w:jc w:val="center"/>
              <w:rPr>
                <w:szCs w:val="24"/>
              </w:rPr>
            </w:pPr>
            <w:r w:rsidRPr="007B499C">
              <w:rPr>
                <w:szCs w:val="24"/>
              </w:rPr>
              <w:t>képviseletében</w:t>
            </w:r>
          </w:p>
          <w:p w:rsidR="005E30AF" w:rsidRPr="007B499C" w:rsidRDefault="005E30AF" w:rsidP="00164A37">
            <w:pPr>
              <w:jc w:val="center"/>
              <w:rPr>
                <w:i/>
                <w:szCs w:val="24"/>
              </w:rPr>
            </w:pPr>
            <w:r w:rsidRPr="007B499C">
              <w:rPr>
                <w:szCs w:val="24"/>
              </w:rPr>
              <w:t>képviselő</w:t>
            </w:r>
          </w:p>
          <w:p w:rsidR="005E30AF" w:rsidRPr="007B499C" w:rsidRDefault="005E30AF" w:rsidP="00164A37">
            <w:pPr>
              <w:jc w:val="center"/>
              <w:rPr>
                <w:szCs w:val="24"/>
              </w:rPr>
            </w:pPr>
            <w:r w:rsidRPr="007B499C">
              <w:rPr>
                <w:i/>
                <w:szCs w:val="24"/>
              </w:rPr>
              <w:t>Támogatott</w:t>
            </w:r>
          </w:p>
        </w:tc>
      </w:tr>
    </w:tbl>
    <w:p w:rsidR="005E30AF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proofErr w:type="spellStart"/>
      <w:r w:rsidRPr="007B499C">
        <w:rPr>
          <w:szCs w:val="24"/>
        </w:rPr>
        <w:t>Ellenjegyzem</w:t>
      </w:r>
      <w:proofErr w:type="spellEnd"/>
      <w:r w:rsidRPr="007B499C">
        <w:rPr>
          <w:szCs w:val="24"/>
        </w:rPr>
        <w:t>: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Budapest, 2017.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ab/>
      </w:r>
      <w:r w:rsidRPr="007B499C">
        <w:rPr>
          <w:szCs w:val="24"/>
        </w:rPr>
        <w:tab/>
        <w:t>____________________________</w:t>
      </w: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ab/>
      </w:r>
      <w:r w:rsidRPr="007B499C">
        <w:rPr>
          <w:szCs w:val="24"/>
        </w:rPr>
        <w:tab/>
        <w:t xml:space="preserve">       </w:t>
      </w:r>
      <w:proofErr w:type="gramStart"/>
      <w:r w:rsidRPr="007B499C">
        <w:rPr>
          <w:szCs w:val="24"/>
        </w:rPr>
        <w:t>dr.</w:t>
      </w:r>
      <w:proofErr w:type="gramEnd"/>
      <w:r w:rsidRPr="007B499C">
        <w:rPr>
          <w:szCs w:val="24"/>
        </w:rPr>
        <w:t xml:space="preserve"> Lamperth Mónika</w:t>
      </w: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 xml:space="preserve"> </w:t>
      </w:r>
      <w:r w:rsidRPr="007B499C">
        <w:rPr>
          <w:szCs w:val="24"/>
        </w:rPr>
        <w:tab/>
      </w:r>
      <w:r w:rsidRPr="007B499C">
        <w:rPr>
          <w:szCs w:val="24"/>
        </w:rPr>
        <w:tab/>
      </w:r>
      <w:r w:rsidRPr="007B499C">
        <w:rPr>
          <w:szCs w:val="24"/>
        </w:rPr>
        <w:tab/>
        <w:t xml:space="preserve">         </w:t>
      </w:r>
      <w:proofErr w:type="gramStart"/>
      <w:r w:rsidRPr="007B499C">
        <w:rPr>
          <w:szCs w:val="24"/>
        </w:rPr>
        <w:t>jegyző</w:t>
      </w:r>
      <w:proofErr w:type="gramEnd"/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 xml:space="preserve">Pénzügyileg </w:t>
      </w:r>
      <w:proofErr w:type="spellStart"/>
      <w:r w:rsidRPr="007B499C">
        <w:rPr>
          <w:szCs w:val="24"/>
        </w:rPr>
        <w:t>ellenjegyzem</w:t>
      </w:r>
      <w:proofErr w:type="spellEnd"/>
      <w:r w:rsidRPr="007B499C">
        <w:rPr>
          <w:szCs w:val="24"/>
        </w:rPr>
        <w:t>: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Budapest, 2017.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ab/>
      </w:r>
      <w:r w:rsidRPr="007B499C">
        <w:rPr>
          <w:szCs w:val="24"/>
        </w:rPr>
        <w:tab/>
        <w:t xml:space="preserve">  ____________________________</w:t>
      </w: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ab/>
      </w:r>
      <w:r w:rsidRPr="007B499C">
        <w:rPr>
          <w:szCs w:val="24"/>
        </w:rPr>
        <w:tab/>
      </w:r>
      <w:r w:rsidRPr="007B499C">
        <w:rPr>
          <w:szCs w:val="24"/>
        </w:rPr>
        <w:tab/>
        <w:t xml:space="preserve">       Hőrich Szilvia</w:t>
      </w: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 xml:space="preserve">                                  </w:t>
      </w:r>
      <w:proofErr w:type="gramStart"/>
      <w:r w:rsidRPr="007B499C">
        <w:rPr>
          <w:szCs w:val="24"/>
        </w:rPr>
        <w:t>közgazdasági</w:t>
      </w:r>
      <w:proofErr w:type="gramEnd"/>
      <w:r w:rsidRPr="007B499C">
        <w:rPr>
          <w:szCs w:val="24"/>
        </w:rPr>
        <w:t xml:space="preserve"> főosztályvezető</w:t>
      </w:r>
    </w:p>
    <w:p w:rsidR="005E30AF" w:rsidRPr="007B499C" w:rsidRDefault="005E30AF" w:rsidP="005E30AF">
      <w:pPr>
        <w:tabs>
          <w:tab w:val="left" w:pos="709"/>
        </w:tabs>
        <w:rPr>
          <w:sz w:val="20"/>
        </w:rPr>
      </w:pPr>
    </w:p>
    <w:p w:rsidR="005E30AF" w:rsidRPr="007B499C" w:rsidRDefault="005E30AF" w:rsidP="005E30AF">
      <w:pPr>
        <w:tabs>
          <w:tab w:val="left" w:pos="709"/>
        </w:tabs>
        <w:rPr>
          <w:sz w:val="20"/>
        </w:rPr>
      </w:pPr>
    </w:p>
    <w:p w:rsidR="005E30AF" w:rsidRPr="007B499C" w:rsidRDefault="005E30AF" w:rsidP="005E30AF">
      <w:pPr>
        <w:tabs>
          <w:tab w:val="left" w:pos="709"/>
        </w:tabs>
        <w:rPr>
          <w:sz w:val="20"/>
        </w:rPr>
      </w:pPr>
    </w:p>
    <w:p w:rsidR="005E30AF" w:rsidRPr="007B499C" w:rsidRDefault="005E30AF" w:rsidP="005E30AF">
      <w:pPr>
        <w:tabs>
          <w:tab w:val="left" w:pos="709"/>
        </w:tabs>
        <w:rPr>
          <w:sz w:val="20"/>
        </w:rPr>
      </w:pPr>
    </w:p>
    <w:sdt>
      <w:sdtPr>
        <w:rPr>
          <w:sz w:val="20"/>
        </w:rPr>
        <w:id w:val="21178697"/>
        <w:docPartObj>
          <w:docPartGallery w:val="Watermarks"/>
        </w:docPartObj>
      </w:sdtPr>
      <w:sdtContent>
        <w:p w:rsidR="005E30AF" w:rsidRPr="007B499C" w:rsidRDefault="005E30AF" w:rsidP="005E30AF">
          <w:pPr>
            <w:tabs>
              <w:tab w:val="left" w:pos="709"/>
            </w:tabs>
            <w:rPr>
              <w:sz w:val="20"/>
            </w:rPr>
          </w:pPr>
          <w:r>
            <w:rPr>
              <w:noProof/>
              <w:sz w:val="20"/>
              <w:lang w:eastAsia="zh-TW"/>
            </w:rPr>
            <w:pict>
              <v:shape id="_x0000_s1034" type="#_x0000_t136" style="position:absolute;margin-left:0;margin-top:0;width:461.85pt;height:197.95pt;rotation:315;z-index:-25164800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INTA"/>
                <w10:wrap anchorx="margin" anchory="margin"/>
              </v:shape>
            </w:pict>
          </w:r>
        </w:p>
      </w:sdtContent>
    </w:sdt>
    <w:p w:rsidR="005E30AF" w:rsidRPr="007B499C" w:rsidRDefault="005E30AF" w:rsidP="005E30AF">
      <w:pPr>
        <w:tabs>
          <w:tab w:val="left" w:pos="709"/>
        </w:tabs>
        <w:rPr>
          <w:sz w:val="20"/>
        </w:rPr>
      </w:pPr>
    </w:p>
    <w:p w:rsidR="005E30AF" w:rsidRPr="007B499C" w:rsidRDefault="005E30AF" w:rsidP="005E30AF">
      <w:pPr>
        <w:tabs>
          <w:tab w:val="left" w:pos="709"/>
        </w:tabs>
        <w:rPr>
          <w:sz w:val="20"/>
        </w:rPr>
      </w:pPr>
      <w:r w:rsidRPr="007B499C">
        <w:rPr>
          <w:sz w:val="20"/>
        </w:rPr>
        <w:t>Kapják:</w:t>
      </w:r>
      <w:r w:rsidRPr="007B499C">
        <w:rPr>
          <w:sz w:val="20"/>
        </w:rPr>
        <w:tab/>
        <w:t>szerződő felek</w:t>
      </w:r>
    </w:p>
    <w:p w:rsidR="005E30AF" w:rsidRPr="007B499C" w:rsidRDefault="005E30AF" w:rsidP="005E30AF">
      <w:pPr>
        <w:rPr>
          <w:sz w:val="20"/>
        </w:rPr>
      </w:pPr>
      <w:r w:rsidRPr="007B499C">
        <w:rPr>
          <w:sz w:val="20"/>
        </w:rPr>
        <w:tab/>
        <w:t>Jegyzői Iroda</w:t>
      </w:r>
    </w:p>
    <w:p w:rsidR="005E30AF" w:rsidRPr="007B499C" w:rsidRDefault="005E30AF" w:rsidP="005E30AF">
      <w:pPr>
        <w:ind w:firstLine="709"/>
        <w:rPr>
          <w:sz w:val="20"/>
        </w:rPr>
      </w:pPr>
      <w:r w:rsidRPr="007B499C">
        <w:rPr>
          <w:sz w:val="20"/>
        </w:rPr>
        <w:t>Közgazdasági Főosztály</w:t>
      </w:r>
    </w:p>
    <w:p w:rsidR="005E30AF" w:rsidRPr="007B499C" w:rsidRDefault="005E30AF" w:rsidP="005E30AF">
      <w:pPr>
        <w:rPr>
          <w:sz w:val="20"/>
        </w:rPr>
      </w:pPr>
      <w:r w:rsidRPr="007B499C">
        <w:rPr>
          <w:sz w:val="20"/>
        </w:rPr>
        <w:tab/>
        <w:t>Városüzemeltetési Főosztály (2pld)</w:t>
      </w:r>
    </w:p>
    <w:p w:rsidR="005E30AF" w:rsidRPr="007B499C" w:rsidRDefault="005E30AF" w:rsidP="005E30AF">
      <w:pPr>
        <w:rPr>
          <w:sz w:val="20"/>
        </w:rPr>
      </w:pPr>
    </w:p>
    <w:p w:rsidR="005E30AF" w:rsidRPr="007B499C" w:rsidRDefault="005E30AF" w:rsidP="005E30AF">
      <w:pPr>
        <w:ind w:left="360"/>
        <w:jc w:val="right"/>
        <w:rPr>
          <w:sz w:val="20"/>
        </w:rPr>
        <w:sectPr w:rsidR="005E30AF" w:rsidRPr="007B499C" w:rsidSect="005E30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84" w:right="1417" w:bottom="1276" w:left="1417" w:header="709" w:footer="709" w:gutter="0"/>
          <w:pgNumType w:start="6"/>
          <w:cols w:space="708"/>
          <w:docGrid w:linePitch="326"/>
        </w:sectPr>
      </w:pPr>
    </w:p>
    <w:p w:rsidR="005E30AF" w:rsidRPr="007B499C" w:rsidRDefault="005E30AF" w:rsidP="005E30AF">
      <w:pPr>
        <w:spacing w:after="120"/>
        <w:ind w:left="357"/>
        <w:jc w:val="right"/>
        <w:rPr>
          <w:szCs w:val="24"/>
        </w:rPr>
      </w:pPr>
      <w:r w:rsidRPr="007B499C">
        <w:rPr>
          <w:szCs w:val="24"/>
        </w:rPr>
        <w:lastRenderedPageBreak/>
        <w:t xml:space="preserve">A pályázati kiírás </w:t>
      </w:r>
      <w:r w:rsidRPr="007B499C">
        <w:rPr>
          <w:b/>
          <w:szCs w:val="24"/>
        </w:rPr>
        <w:t>2a.</w:t>
      </w:r>
      <w:r w:rsidRPr="007B499C">
        <w:rPr>
          <w:szCs w:val="24"/>
        </w:rPr>
        <w:t xml:space="preserve"> sz. melléklete</w:t>
      </w:r>
    </w:p>
    <w:p w:rsidR="005E30AF" w:rsidRPr="007B499C" w:rsidRDefault="005E30AF" w:rsidP="005E30AF">
      <w:pPr>
        <w:tabs>
          <w:tab w:val="left" w:pos="993"/>
        </w:tabs>
        <w:spacing w:after="240"/>
        <w:jc w:val="center"/>
        <w:rPr>
          <w:b/>
        </w:rPr>
      </w:pPr>
      <w:r w:rsidRPr="007B499C">
        <w:rPr>
          <w:b/>
        </w:rPr>
        <w:t>Az elszámolás rendje</w:t>
      </w:r>
    </w:p>
    <w:p w:rsidR="005E30AF" w:rsidRPr="007B499C" w:rsidRDefault="005E30AF" w:rsidP="005E30AF">
      <w:pPr>
        <w:tabs>
          <w:tab w:val="left" w:pos="993"/>
        </w:tabs>
        <w:spacing w:after="240"/>
        <w:jc w:val="both"/>
      </w:pPr>
      <w:r w:rsidRPr="007B499C">
        <w:t>1. Az elszámolást postán vagy személyesen, magyar nyelven kell benyújtani. Az idegen nyelvű bizonylatokhoz hiteles magyar fordítást kell mellékelni.</w:t>
      </w:r>
    </w:p>
    <w:p w:rsidR="005E30AF" w:rsidRPr="007B499C" w:rsidRDefault="005E30AF" w:rsidP="005E30AF">
      <w:pPr>
        <w:tabs>
          <w:tab w:val="left" w:pos="993"/>
        </w:tabs>
        <w:spacing w:after="240"/>
        <w:jc w:val="both"/>
      </w:pPr>
      <w:r w:rsidRPr="007B499C">
        <w:t>2. Az elszámolás szakmai beszámolóból, a felhasználást igazoló pénzügyi-számviteli bizonylatokból és az elszámolás végén benyújtandó összesítő táblázatból áll.</w:t>
      </w:r>
    </w:p>
    <w:p w:rsidR="005E30AF" w:rsidRPr="007B499C" w:rsidRDefault="005E30AF" w:rsidP="005E30AF">
      <w:pPr>
        <w:tabs>
          <w:tab w:val="num" w:pos="1440"/>
        </w:tabs>
        <w:spacing w:after="120"/>
        <w:jc w:val="both"/>
      </w:pPr>
      <w:r w:rsidRPr="007B499C">
        <w:t>2.1. A szakmai beszámoló:</w:t>
      </w:r>
    </w:p>
    <w:p w:rsidR="005E30AF" w:rsidRPr="007B499C" w:rsidRDefault="005E30AF" w:rsidP="005E30AF">
      <w:pPr>
        <w:tabs>
          <w:tab w:val="num" w:pos="1440"/>
        </w:tabs>
        <w:spacing w:after="120"/>
        <w:jc w:val="both"/>
      </w:pPr>
      <w:r w:rsidRPr="007B499C">
        <w:t xml:space="preserve"> A rövid írásos szakmai beszámoló tartalmazza a támogatás céljának megfelelő, az adott időszakban, a támogatási összeg felhasználásával végzett tevékenységek leírását, rendezvények, programok esetén elektronikus vagy papíralapú dokumentációval alátámasztva (CD, fotók, névsor stb.).   </w:t>
      </w:r>
    </w:p>
    <w:p w:rsidR="005E30AF" w:rsidRPr="007B499C" w:rsidRDefault="005E30AF" w:rsidP="005E30AF">
      <w:pPr>
        <w:tabs>
          <w:tab w:val="num" w:pos="1440"/>
        </w:tabs>
        <w:spacing w:after="120"/>
        <w:jc w:val="both"/>
      </w:pPr>
      <w:r w:rsidRPr="007B499C">
        <w:t>2.2. A pénzügyi-számviteli bizonylatok:</w:t>
      </w:r>
    </w:p>
    <w:p w:rsidR="005E30AF" w:rsidRPr="007B499C" w:rsidRDefault="005E30AF" w:rsidP="005E30AF">
      <w:pPr>
        <w:tabs>
          <w:tab w:val="num" w:pos="1440"/>
        </w:tabs>
        <w:spacing w:after="120"/>
        <w:jc w:val="both"/>
      </w:pPr>
      <w:r w:rsidRPr="007B499C">
        <w:t>Az elszámolásban az igazolt és záradékolt számlákról, a pénzforgalmi bizonylatokról, a felhasználást, illetve a használatbavételt igazoló bizonylatokról készült fénymásolatok kerülnek benyújtásra. A fénymásolatok hitelességét a támogatottnak igazolnia kell „</w:t>
      </w:r>
      <w:proofErr w:type="gramStart"/>
      <w:r w:rsidRPr="007B499C">
        <w:t>A</w:t>
      </w:r>
      <w:proofErr w:type="gramEnd"/>
      <w:r w:rsidRPr="007B499C">
        <w:t xml:space="preserve"> másolat az eredetivel megegyezik” szöveggel.</w:t>
      </w:r>
    </w:p>
    <w:p w:rsidR="005E30AF" w:rsidRPr="007B499C" w:rsidRDefault="005E30AF" w:rsidP="005E30AF">
      <w:pPr>
        <w:spacing w:after="120"/>
        <w:jc w:val="both"/>
      </w:pPr>
      <w:r w:rsidRPr="007B499C">
        <w:t>2.2.1. Számlák:</w:t>
      </w:r>
    </w:p>
    <w:p w:rsidR="005E30AF" w:rsidRPr="007B499C" w:rsidRDefault="005E30AF" w:rsidP="005E30AF">
      <w:pPr>
        <w:spacing w:after="120"/>
        <w:jc w:val="both"/>
      </w:pPr>
      <w:r w:rsidRPr="007B499C">
        <w:t xml:space="preserve">Az elszámolás során a számviteli jogszabályoknak megfelelően kiállított számlák fogadhatóak el. Az eredeti számlákra felvezetve a támogatott igazolja a támogatás céljának megfelelő felhasználást. Az eredeti számlákra a támogatottnak fel kell vezetni a „Kifizetve a XV. ker. </w:t>
      </w:r>
      <w:proofErr w:type="gramStart"/>
      <w:r w:rsidRPr="007B499C">
        <w:t>Önkormányzattól …</w:t>
      </w:r>
      <w:proofErr w:type="gramEnd"/>
      <w:r w:rsidRPr="007B499C">
        <w:t xml:space="preserve">……... számú megállapodás alapján kapott támogatásból” záradékot és a számlázás alapjául szolgáló szerződés számát is. A záradékolás megtörténtének ellenőrzése céljából támogatottnak csatolnia kell az elszámoláshoz az eredeti számlákat is. a támogató az eredeti bizonylatokat a benyújtástól számított 15 napon belül visszajuttatja a támogatott részére. Ha a bizonylat adataiból nem derül ki egyértelműen a gazdasági művelet tartalma, akkor azt a jogosultnak bizonyító erejű dokumentummal igazolnia kell. </w:t>
      </w:r>
    </w:p>
    <w:p w:rsidR="005E30AF" w:rsidRPr="007B499C" w:rsidRDefault="005E30AF" w:rsidP="005E30AF">
      <w:pPr>
        <w:spacing w:after="120"/>
        <w:jc w:val="both"/>
      </w:pPr>
      <w:r w:rsidRPr="007B499C">
        <w:t xml:space="preserve">Külföldi utak esetében a számlához kell csatolni a pénzváltás bizonylatait és a számlák fordítását. Devizában kiállított számla </w:t>
      </w:r>
      <w:proofErr w:type="gramStart"/>
      <w:r w:rsidRPr="007B499C">
        <w:t>esetén</w:t>
      </w:r>
      <w:proofErr w:type="gramEnd"/>
      <w:r w:rsidRPr="007B499C">
        <w:t xml:space="preserve"> a számlán szükséges feltüntetni az alkalmazott árfolyamot.</w:t>
      </w:r>
    </w:p>
    <w:sdt>
      <w:sdtPr>
        <w:id w:val="13472273"/>
        <w:docPartObj>
          <w:docPartGallery w:val="Watermarks"/>
        </w:docPartObj>
      </w:sdtPr>
      <w:sdtContent>
        <w:p w:rsidR="005E30AF" w:rsidRPr="007B499C" w:rsidRDefault="005E30AF" w:rsidP="005E30AF">
          <w:pPr>
            <w:tabs>
              <w:tab w:val="num" w:pos="1440"/>
            </w:tabs>
            <w:jc w:val="both"/>
          </w:pPr>
          <w:r>
            <w:rPr>
              <w:noProof/>
              <w:lang w:eastAsia="zh-TW"/>
            </w:rPr>
            <w:pict>
              <v:shape id="_x0000_s1033" type="#_x0000_t136" style="position:absolute;left:0;text-align:left;margin-left:0;margin-top:0;width:461.85pt;height:197.95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INTA"/>
                <w10:wrap anchorx="margin" anchory="margin"/>
              </v:shape>
            </w:pict>
          </w:r>
        </w:p>
      </w:sdtContent>
    </w:sdt>
    <w:p w:rsidR="005E30AF" w:rsidRPr="007B499C" w:rsidRDefault="005E30AF" w:rsidP="005E30AF">
      <w:pPr>
        <w:tabs>
          <w:tab w:val="num" w:pos="1440"/>
        </w:tabs>
        <w:jc w:val="both"/>
      </w:pPr>
      <w:r w:rsidRPr="007B499C">
        <w:t>2.2.2. Pénzforgalmi bizonylatok:</w:t>
      </w:r>
    </w:p>
    <w:p w:rsidR="005E30AF" w:rsidRPr="007B499C" w:rsidRDefault="005E30AF" w:rsidP="005E30AF">
      <w:pPr>
        <w:tabs>
          <w:tab w:val="num" w:pos="540"/>
        </w:tabs>
        <w:spacing w:after="120"/>
        <w:jc w:val="both"/>
      </w:pPr>
    </w:p>
    <w:p w:rsidR="005E30AF" w:rsidRPr="007B499C" w:rsidRDefault="005E30AF" w:rsidP="005E30AF">
      <w:pPr>
        <w:tabs>
          <w:tab w:val="num" w:pos="540"/>
        </w:tabs>
        <w:spacing w:after="120"/>
        <w:jc w:val="both"/>
      </w:pPr>
      <w:r w:rsidRPr="007B499C">
        <w:t>Pénzforgalmi bizonylattal igazolni kell az elszámolásra benyújtott számla kifizetését. Az elszámolásban a pénzforgalmi bizonylat másolatát a hozzá tartozó számla másolatához kell tűzni.</w:t>
      </w:r>
    </w:p>
    <w:p w:rsidR="005E30AF" w:rsidRPr="007B499C" w:rsidRDefault="005E30AF" w:rsidP="005E30AF">
      <w:pPr>
        <w:tabs>
          <w:tab w:val="num" w:pos="1440"/>
        </w:tabs>
        <w:spacing w:after="120"/>
        <w:jc w:val="both"/>
      </w:pPr>
    </w:p>
    <w:p w:rsidR="005E30AF" w:rsidRPr="007B499C" w:rsidRDefault="005E30AF" w:rsidP="005E30AF">
      <w:pPr>
        <w:tabs>
          <w:tab w:val="num" w:pos="1440"/>
        </w:tabs>
        <w:spacing w:after="120"/>
        <w:jc w:val="both"/>
      </w:pPr>
      <w:r w:rsidRPr="007B499C">
        <w:t>2.2.3. Egyéb a felhasználást, illetve a használatba vételt igazoló bizonylatok:</w:t>
      </w:r>
    </w:p>
    <w:p w:rsidR="005E30AF" w:rsidRPr="007B499C" w:rsidRDefault="005E30AF" w:rsidP="005E30AF">
      <w:pPr>
        <w:tabs>
          <w:tab w:val="num" w:pos="1440"/>
        </w:tabs>
        <w:spacing w:after="120"/>
        <w:jc w:val="both"/>
      </w:pPr>
      <w:r w:rsidRPr="007B499C">
        <w:t>A felhasználást, illetve a használatbavételt igazoló bizonylat a támogatásból vásárolt áru, szolgáltatás felhasználásának a nyomon követhetőségét szolgálja.</w:t>
      </w:r>
    </w:p>
    <w:p w:rsidR="005E30AF" w:rsidRPr="007B499C" w:rsidRDefault="005E30AF" w:rsidP="005E30AF">
      <w:pPr>
        <w:tabs>
          <w:tab w:val="num" w:pos="1440"/>
        </w:tabs>
        <w:spacing w:after="120"/>
        <w:jc w:val="both"/>
      </w:pPr>
      <w:r w:rsidRPr="007B499C">
        <w:t xml:space="preserve">A 100.000,- Ft. </w:t>
      </w:r>
      <w:proofErr w:type="gramStart"/>
      <w:r w:rsidRPr="007B499C">
        <w:t>összeghatárt</w:t>
      </w:r>
      <w:proofErr w:type="gramEnd"/>
      <w:r w:rsidRPr="007B499C">
        <w:t xml:space="preserve"> meghaladó értékű számlák másolatához csatolni kell a számla kiállításának alapját képező megrendelő vagy szerződés másolatát is. Amennyiben a támogatási összeg felhasználása során valamely beszerzésre irányuló írásos megállapodás jön létre, - ideértve a fenti értékhatárt el nem érő eseteket is – a számlára fel kell vezetni a </w:t>
      </w:r>
      <w:r w:rsidRPr="007B499C">
        <w:lastRenderedPageBreak/>
        <w:t xml:space="preserve">számlázás alapjául szolgáló megrendelő vagy szerződés számát. Az eredeti szerződésekre minden esetben fel kell vezetni a „Kifizetve a XV. ker. </w:t>
      </w:r>
      <w:proofErr w:type="gramStart"/>
      <w:r w:rsidRPr="007B499C">
        <w:t>Önkormányzattól …</w:t>
      </w:r>
      <w:proofErr w:type="gramEnd"/>
      <w:r w:rsidRPr="007B499C">
        <w:t>………….. számú megállapodás alapján kapott támogatásból” záradékot. Térítésmentes átadás esetén szükséges az átadásról jegyzőkönyvet felvenni, melyhez csatolni kell a megajándékozottak névsorát, majd a jegyzőkönyvet csatolni kell az elszámoláshoz. A befektetett eszközök esetén a támogatásból vásárolt immateriális jószág, illetve tárgyi eszköz használatba vételéről kiállított, a tárgyi eszköz kartont kell az elszámolásban a kapcsolódó számlához mellékelni.</w:t>
      </w:r>
    </w:p>
    <w:sdt>
      <w:sdtPr>
        <w:id w:val="13472272"/>
        <w:docPartObj>
          <w:docPartGallery w:val="Watermarks"/>
        </w:docPartObj>
      </w:sdtPr>
      <w:sdtContent>
        <w:p w:rsidR="005E30AF" w:rsidRPr="007B499C" w:rsidRDefault="005E30AF" w:rsidP="005E30AF">
          <w:pPr>
            <w:spacing w:after="120"/>
            <w:jc w:val="both"/>
          </w:pPr>
          <w:r>
            <w:rPr>
              <w:noProof/>
              <w:lang w:eastAsia="zh-TW"/>
            </w:rPr>
            <w:pict>
              <v:shape id="_x0000_s1032" type="#_x0000_t136" style="position:absolute;left:0;text-align:left;margin-left:0;margin-top:0;width:461.85pt;height:197.95pt;rotation:315;z-index:-25165004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INTA"/>
                <w10:wrap anchorx="margin" anchory="margin"/>
              </v:shape>
            </w:pict>
          </w:r>
        </w:p>
      </w:sdtContent>
    </w:sdt>
    <w:p w:rsidR="005E30AF" w:rsidRPr="007B499C" w:rsidRDefault="005E30AF" w:rsidP="005E30AF">
      <w:pPr>
        <w:spacing w:after="120"/>
        <w:jc w:val="both"/>
      </w:pPr>
      <w:r w:rsidRPr="007B499C">
        <w:t>2.3. Összesítő táblázat:</w:t>
      </w:r>
    </w:p>
    <w:p w:rsidR="005E30AF" w:rsidRPr="007B499C" w:rsidRDefault="005E30AF" w:rsidP="005E30AF">
      <w:pPr>
        <w:spacing w:after="120"/>
        <w:jc w:val="both"/>
      </w:pPr>
      <w:r w:rsidRPr="007B499C">
        <w:t>Az elszámoláshoz mellékelni kell egy összesítő táblázatot a támogatás céljának megfelelő és elszámolásra benyújtott számlákról. A táblázatnak tartalmaznia kell a sorszámot, a számla számát, a szállító (számla kiállító) nevét, a számla kiállításának dátumát, a gazdasági művelet rövid leírását, a nettó és a bruttó számlaértéket, a teljesítés (kifizetés) dátumát és a számlák összértékét.</w:t>
      </w:r>
    </w:p>
    <w:p w:rsidR="005E30AF" w:rsidRPr="007B499C" w:rsidRDefault="005E30AF" w:rsidP="005E30AF">
      <w:pPr>
        <w:spacing w:after="120"/>
        <w:jc w:val="both"/>
      </w:pPr>
      <w:r w:rsidRPr="007B499C">
        <w:t>Az elszámolás az ÁFA összegének figyelembe vételével úgy történik, hogy amennyiben a támogatott élt az ÁFA levonási jogával, az elszámolásban benyújtott számlák nettó összértéke képezi a támogatás elszámolásának az alapját.</w:t>
      </w:r>
    </w:p>
    <w:p w:rsidR="005E30AF" w:rsidRPr="007B499C" w:rsidRDefault="005E30AF" w:rsidP="005E30AF">
      <w:pPr>
        <w:tabs>
          <w:tab w:val="left" w:pos="993"/>
        </w:tabs>
        <w:jc w:val="both"/>
      </w:pPr>
      <w:r w:rsidRPr="007B499C">
        <w:t>Amennyiben Támogatott nem élt az ÁFA levonási jogával, a benyújtott számlák bruttó összértéke számolható el a támogatás terhére.</w:t>
      </w:r>
    </w:p>
    <w:p w:rsidR="005E30AF" w:rsidRPr="007B499C" w:rsidRDefault="005E30AF" w:rsidP="005E30AF">
      <w:pPr>
        <w:spacing w:after="120"/>
        <w:jc w:val="both"/>
        <w:rPr>
          <w:sz w:val="22"/>
          <w:szCs w:val="22"/>
        </w:rPr>
        <w:sectPr w:rsidR="005E30AF" w:rsidRPr="007B499C" w:rsidSect="00FC1910">
          <w:pgSz w:w="11906" w:h="16838" w:code="9"/>
          <w:pgMar w:top="1384" w:right="1417" w:bottom="1276" w:left="1417" w:header="709" w:footer="709" w:gutter="0"/>
          <w:cols w:space="708"/>
          <w:docGrid w:linePitch="326"/>
        </w:sectPr>
      </w:pPr>
    </w:p>
    <w:p w:rsidR="005E30AF" w:rsidRPr="007B499C" w:rsidRDefault="005E30AF" w:rsidP="005E30AF">
      <w:pPr>
        <w:jc w:val="right"/>
        <w:rPr>
          <w:szCs w:val="24"/>
        </w:rPr>
      </w:pPr>
      <w:r w:rsidRPr="007B499C">
        <w:rPr>
          <w:szCs w:val="24"/>
        </w:rPr>
        <w:lastRenderedPageBreak/>
        <w:t xml:space="preserve">A pályázati kiírás </w:t>
      </w:r>
      <w:r w:rsidRPr="007B499C">
        <w:rPr>
          <w:b/>
          <w:szCs w:val="24"/>
        </w:rPr>
        <w:t>2b.</w:t>
      </w:r>
      <w:r w:rsidRPr="007B499C">
        <w:rPr>
          <w:szCs w:val="24"/>
        </w:rPr>
        <w:t xml:space="preserve"> sz. melléklete </w:t>
      </w:r>
    </w:p>
    <w:p w:rsidR="005E30AF" w:rsidRPr="007B499C" w:rsidRDefault="005E30AF" w:rsidP="005E30AF">
      <w:pPr>
        <w:rPr>
          <w:b/>
          <w:sz w:val="16"/>
          <w:szCs w:val="16"/>
        </w:rPr>
      </w:pPr>
    </w:p>
    <w:p w:rsidR="005E30AF" w:rsidRPr="007B499C" w:rsidRDefault="005E30AF" w:rsidP="005E30AF">
      <w:pPr>
        <w:jc w:val="center"/>
        <w:rPr>
          <w:b/>
        </w:rPr>
      </w:pPr>
      <w:r w:rsidRPr="007B499C">
        <w:rPr>
          <w:b/>
        </w:rPr>
        <w:t>ÖSSZESÍTŐ TÁBLÁZAT</w:t>
      </w:r>
    </w:p>
    <w:sdt>
      <w:sdtPr>
        <w:rPr>
          <w:sz w:val="16"/>
          <w:szCs w:val="16"/>
        </w:rPr>
        <w:id w:val="13472268"/>
        <w:docPartObj>
          <w:docPartGallery w:val="Watermarks"/>
        </w:docPartObj>
      </w:sdtPr>
      <w:sdtContent>
        <w:p w:rsidR="005E30AF" w:rsidRPr="007B499C" w:rsidRDefault="005E30AF" w:rsidP="005E30AF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TW"/>
            </w:rPr>
            <w:pict>
              <v:shape id="_x0000_s1031" type="#_x0000_t136" style="position:absolute;left:0;text-align:left;margin-left:0;margin-top:0;width:461.85pt;height:197.95pt;rotation:315;z-index:-25165107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INTA"/>
                <w10:wrap anchorx="margin" anchory="margin"/>
              </v:shape>
            </w:pict>
          </w:r>
        </w:p>
      </w:sdtContent>
    </w:sdt>
    <w:p w:rsidR="005E30AF" w:rsidRPr="007B499C" w:rsidRDefault="005E30AF" w:rsidP="005E30AF">
      <w:pPr>
        <w:jc w:val="center"/>
      </w:pPr>
      <w:proofErr w:type="gramStart"/>
      <w:r w:rsidRPr="007B499C">
        <w:t>az</w:t>
      </w:r>
      <w:proofErr w:type="gramEnd"/>
      <w:r w:rsidRPr="007B499C">
        <w:t xml:space="preserve"> önkormányzati közpénzből juttatott   …..  szerződésszámú támogatás elszámolásához</w:t>
      </w:r>
    </w:p>
    <w:p w:rsidR="005E30AF" w:rsidRPr="007B499C" w:rsidRDefault="005E30AF" w:rsidP="005E30AF">
      <w:pPr>
        <w:jc w:val="center"/>
        <w:rPr>
          <w:b/>
          <w:i/>
        </w:rPr>
      </w:pPr>
      <w:r w:rsidRPr="007B499C">
        <w:rPr>
          <w:b/>
          <w:i/>
        </w:rPr>
        <w:t>(az elszámolás utolsó elemeként kell benyújtani)</w:t>
      </w:r>
    </w:p>
    <w:p w:rsidR="005E30AF" w:rsidRPr="007B499C" w:rsidRDefault="005E30AF" w:rsidP="005E30AF">
      <w:pPr>
        <w:jc w:val="center"/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847"/>
        <w:gridCol w:w="1420"/>
        <w:gridCol w:w="954"/>
        <w:gridCol w:w="1538"/>
        <w:gridCol w:w="1216"/>
        <w:gridCol w:w="985"/>
        <w:gridCol w:w="1222"/>
      </w:tblGrid>
      <w:tr w:rsidR="005E30AF" w:rsidRPr="007B499C" w:rsidTr="00164A37">
        <w:trPr>
          <w:trHeight w:val="1275"/>
        </w:trPr>
        <w:tc>
          <w:tcPr>
            <w:tcW w:w="1140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  <w:r w:rsidRPr="007B499C">
              <w:t>Sorszám:</w:t>
            </w:r>
          </w:p>
        </w:tc>
        <w:tc>
          <w:tcPr>
            <w:tcW w:w="847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  <w:r w:rsidRPr="007B499C">
              <w:t>Számla száma</w:t>
            </w:r>
          </w:p>
        </w:tc>
        <w:tc>
          <w:tcPr>
            <w:tcW w:w="1420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  <w:r w:rsidRPr="007B499C">
              <w:t>Kibocsátó megnevezése</w:t>
            </w:r>
          </w:p>
        </w:tc>
        <w:tc>
          <w:tcPr>
            <w:tcW w:w="954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  <w:r w:rsidRPr="007B499C">
              <w:t>Kiállítás dátuma</w:t>
            </w:r>
          </w:p>
        </w:tc>
        <w:tc>
          <w:tcPr>
            <w:tcW w:w="1538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  <w:r w:rsidRPr="007B499C">
              <w:t>Szolgáltatás, áru megnevezése</w:t>
            </w:r>
          </w:p>
        </w:tc>
        <w:tc>
          <w:tcPr>
            <w:tcW w:w="1216" w:type="dxa"/>
          </w:tcPr>
          <w:p w:rsidR="005E30AF" w:rsidRPr="007B499C" w:rsidRDefault="005E30AF" w:rsidP="00164A37">
            <w:pPr>
              <w:jc w:val="center"/>
            </w:pPr>
            <w:r w:rsidRPr="007B499C">
              <w:t>Számla nettó értéke (Ft-ban)</w:t>
            </w:r>
            <w:r w:rsidRPr="007B499C">
              <w:rPr>
                <w:rStyle w:val="Lbjegyzet-hivatkozs"/>
              </w:rPr>
              <w:footnoteReference w:customMarkFollows="1" w:id="1"/>
              <w:sym w:font="Symbol" w:char="F02A"/>
            </w:r>
          </w:p>
        </w:tc>
        <w:tc>
          <w:tcPr>
            <w:tcW w:w="985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  <w:r w:rsidRPr="007B499C">
              <w:t>Számla bruttó értéke (Ft-ban)</w:t>
            </w:r>
          </w:p>
        </w:tc>
        <w:tc>
          <w:tcPr>
            <w:tcW w:w="1222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  <w:r w:rsidRPr="007B499C">
              <w:t>Kifizetés dátuma</w:t>
            </w:r>
          </w:p>
        </w:tc>
      </w:tr>
      <w:tr w:rsidR="005E30AF" w:rsidRPr="007B499C" w:rsidTr="00164A37">
        <w:trPr>
          <w:trHeight w:val="340"/>
        </w:trPr>
        <w:tc>
          <w:tcPr>
            <w:tcW w:w="1140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  <w:r w:rsidRPr="007B499C">
              <w:t>1</w:t>
            </w:r>
          </w:p>
        </w:tc>
        <w:tc>
          <w:tcPr>
            <w:tcW w:w="847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420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954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538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16" w:type="dxa"/>
          </w:tcPr>
          <w:p w:rsidR="005E30AF" w:rsidRPr="007B499C" w:rsidRDefault="005E30AF" w:rsidP="00164A37"/>
        </w:tc>
        <w:tc>
          <w:tcPr>
            <w:tcW w:w="985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22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</w:tr>
      <w:tr w:rsidR="005E30AF" w:rsidRPr="007B499C" w:rsidTr="00164A37">
        <w:trPr>
          <w:trHeight w:val="340"/>
        </w:trPr>
        <w:tc>
          <w:tcPr>
            <w:tcW w:w="1140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  <w:r w:rsidRPr="007B499C">
              <w:t>2</w:t>
            </w:r>
          </w:p>
        </w:tc>
        <w:tc>
          <w:tcPr>
            <w:tcW w:w="847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420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954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538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16" w:type="dxa"/>
          </w:tcPr>
          <w:p w:rsidR="005E30AF" w:rsidRPr="007B499C" w:rsidRDefault="005E30AF" w:rsidP="00164A37"/>
        </w:tc>
        <w:tc>
          <w:tcPr>
            <w:tcW w:w="985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22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</w:tr>
      <w:tr w:rsidR="005E30AF" w:rsidRPr="007B499C" w:rsidTr="00164A37">
        <w:trPr>
          <w:trHeight w:val="340"/>
        </w:trPr>
        <w:tc>
          <w:tcPr>
            <w:tcW w:w="1140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  <w:r w:rsidRPr="007B499C">
              <w:t>3</w:t>
            </w:r>
          </w:p>
        </w:tc>
        <w:tc>
          <w:tcPr>
            <w:tcW w:w="847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420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954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538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16" w:type="dxa"/>
          </w:tcPr>
          <w:p w:rsidR="005E30AF" w:rsidRPr="007B499C" w:rsidRDefault="005E30AF" w:rsidP="00164A37"/>
        </w:tc>
        <w:tc>
          <w:tcPr>
            <w:tcW w:w="985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22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</w:tr>
      <w:tr w:rsidR="005E30AF" w:rsidRPr="007B499C" w:rsidTr="00164A37">
        <w:trPr>
          <w:trHeight w:val="340"/>
        </w:trPr>
        <w:tc>
          <w:tcPr>
            <w:tcW w:w="1140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420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954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538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16" w:type="dxa"/>
          </w:tcPr>
          <w:p w:rsidR="005E30AF" w:rsidRPr="007B499C" w:rsidRDefault="005E30AF" w:rsidP="00164A37"/>
        </w:tc>
        <w:tc>
          <w:tcPr>
            <w:tcW w:w="985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22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</w:tr>
      <w:tr w:rsidR="005E30AF" w:rsidRPr="007B499C" w:rsidTr="00164A37">
        <w:trPr>
          <w:trHeight w:val="340"/>
        </w:trPr>
        <w:tc>
          <w:tcPr>
            <w:tcW w:w="1140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420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954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538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16" w:type="dxa"/>
          </w:tcPr>
          <w:p w:rsidR="005E30AF" w:rsidRPr="007B499C" w:rsidRDefault="005E30AF" w:rsidP="00164A37"/>
        </w:tc>
        <w:tc>
          <w:tcPr>
            <w:tcW w:w="985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22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</w:tr>
      <w:tr w:rsidR="005E30AF" w:rsidRPr="007B499C" w:rsidTr="00164A37">
        <w:trPr>
          <w:trHeight w:val="340"/>
        </w:trPr>
        <w:tc>
          <w:tcPr>
            <w:tcW w:w="1140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420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954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538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16" w:type="dxa"/>
          </w:tcPr>
          <w:p w:rsidR="005E30AF" w:rsidRPr="007B499C" w:rsidRDefault="005E30AF" w:rsidP="00164A37"/>
        </w:tc>
        <w:tc>
          <w:tcPr>
            <w:tcW w:w="985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22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</w:tr>
      <w:tr w:rsidR="005E30AF" w:rsidRPr="007B499C" w:rsidTr="00164A37">
        <w:trPr>
          <w:trHeight w:val="340"/>
        </w:trPr>
        <w:tc>
          <w:tcPr>
            <w:tcW w:w="1140" w:type="dxa"/>
            <w:shd w:val="clear" w:color="auto" w:fill="auto"/>
          </w:tcPr>
          <w:p w:rsidR="005E30AF" w:rsidRPr="007B499C" w:rsidRDefault="005E30AF" w:rsidP="00164A37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420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954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538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16" w:type="dxa"/>
            <w:tcBorders>
              <w:bottom w:val="single" w:sz="8" w:space="0" w:color="auto"/>
            </w:tcBorders>
          </w:tcPr>
          <w:p w:rsidR="005E30AF" w:rsidRPr="007B499C" w:rsidRDefault="005E30AF" w:rsidP="00164A37"/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22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</w:tr>
      <w:tr w:rsidR="005E30AF" w:rsidRPr="007B499C" w:rsidTr="00164A37">
        <w:trPr>
          <w:trHeight w:val="340"/>
        </w:trPr>
        <w:tc>
          <w:tcPr>
            <w:tcW w:w="1140" w:type="dxa"/>
            <w:shd w:val="clear" w:color="auto" w:fill="auto"/>
          </w:tcPr>
          <w:p w:rsidR="005E30AF" w:rsidRPr="007B499C" w:rsidRDefault="005E30AF" w:rsidP="00164A37">
            <w:pPr>
              <w:jc w:val="center"/>
              <w:rPr>
                <w:b/>
              </w:rPr>
            </w:pPr>
            <w:r w:rsidRPr="007B499C">
              <w:rPr>
                <w:b/>
              </w:rPr>
              <w:t>Összesen:</w:t>
            </w:r>
          </w:p>
        </w:tc>
        <w:tc>
          <w:tcPr>
            <w:tcW w:w="847" w:type="dxa"/>
            <w:shd w:val="clear" w:color="auto" w:fill="CCCCCC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420" w:type="dxa"/>
            <w:shd w:val="clear" w:color="auto" w:fill="CCCCCC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954" w:type="dxa"/>
            <w:shd w:val="clear" w:color="auto" w:fill="CCCCCC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538" w:type="dxa"/>
            <w:shd w:val="clear" w:color="auto" w:fill="CCCCCC"/>
          </w:tcPr>
          <w:p w:rsidR="005E30AF" w:rsidRPr="007B499C" w:rsidRDefault="005E30AF" w:rsidP="00164A37">
            <w:pPr>
              <w:tabs>
                <w:tab w:val="center" w:pos="734"/>
              </w:tabs>
            </w:pPr>
            <w:r w:rsidRPr="007B499C">
              <w:t> </w:t>
            </w:r>
            <w:r w:rsidRPr="007B499C">
              <w:tab/>
            </w:r>
          </w:p>
        </w:tc>
        <w:tc>
          <w:tcPr>
            <w:tcW w:w="1216" w:type="dxa"/>
            <w:shd w:val="clear" w:color="auto" w:fill="auto"/>
          </w:tcPr>
          <w:p w:rsidR="005E30AF" w:rsidRPr="007B499C" w:rsidRDefault="005E30AF" w:rsidP="00164A37"/>
        </w:tc>
        <w:tc>
          <w:tcPr>
            <w:tcW w:w="985" w:type="dxa"/>
            <w:shd w:val="clear" w:color="auto" w:fill="auto"/>
          </w:tcPr>
          <w:p w:rsidR="005E30AF" w:rsidRPr="007B499C" w:rsidRDefault="005E30AF" w:rsidP="00164A37">
            <w:r w:rsidRPr="007B499C">
              <w:t> </w:t>
            </w:r>
          </w:p>
        </w:tc>
        <w:tc>
          <w:tcPr>
            <w:tcW w:w="1222" w:type="dxa"/>
            <w:shd w:val="clear" w:color="auto" w:fill="CCCCCC"/>
          </w:tcPr>
          <w:p w:rsidR="005E30AF" w:rsidRPr="007B499C" w:rsidRDefault="005E30AF" w:rsidP="00164A37">
            <w:r w:rsidRPr="007B499C">
              <w:t> </w:t>
            </w:r>
          </w:p>
        </w:tc>
      </w:tr>
    </w:tbl>
    <w:p w:rsidR="005E30AF" w:rsidRPr="007B499C" w:rsidRDefault="005E30AF" w:rsidP="005E30AF"/>
    <w:p w:rsidR="005E30AF" w:rsidRPr="007B499C" w:rsidRDefault="005E30AF" w:rsidP="005E30AF">
      <w:r w:rsidRPr="007B499C">
        <w:t>Kelt: Budapest, 20</w:t>
      </w:r>
      <w:proofErr w:type="gramStart"/>
      <w:r w:rsidRPr="007B499C">
        <w:t>……..</w:t>
      </w:r>
      <w:proofErr w:type="gramEnd"/>
      <w:r w:rsidRPr="007B499C">
        <w:t xml:space="preserve">                                                                           ………………….</w:t>
      </w:r>
    </w:p>
    <w:p w:rsidR="005E30AF" w:rsidRPr="007B499C" w:rsidRDefault="005E30AF" w:rsidP="005E30AF">
      <w:r w:rsidRPr="007B499C">
        <w:t xml:space="preserve">                                                                                                                            </w:t>
      </w:r>
      <w:proofErr w:type="gramStart"/>
      <w:r w:rsidRPr="007B499C">
        <w:t>aláírás</w:t>
      </w:r>
      <w:proofErr w:type="gramEnd"/>
    </w:p>
    <w:p w:rsidR="005E30AF" w:rsidRPr="007B499C" w:rsidRDefault="005E30AF" w:rsidP="005E30AF">
      <w:pPr>
        <w:jc w:val="center"/>
      </w:pPr>
      <w:r w:rsidRPr="007B499C">
        <w:t>Nyilatkozat</w:t>
      </w:r>
    </w:p>
    <w:p w:rsidR="005E30AF" w:rsidRPr="007B499C" w:rsidRDefault="005E30AF" w:rsidP="005E30AF">
      <w:pPr>
        <w:jc w:val="center"/>
      </w:pPr>
    </w:p>
    <w:p w:rsidR="005E30AF" w:rsidRPr="007B499C" w:rsidRDefault="005E30AF" w:rsidP="005E30AF">
      <w:pPr>
        <w:jc w:val="both"/>
      </w:pPr>
      <w:r w:rsidRPr="007B499C">
        <w:t xml:space="preserve">1. Alulírott kijelentem, hogy a Bp. Főváros XV. ker. </w:t>
      </w:r>
      <w:proofErr w:type="gramStart"/>
      <w:r w:rsidRPr="007B499C">
        <w:t>Önkormányzatának  …</w:t>
      </w:r>
      <w:proofErr w:type="gramEnd"/>
      <w:r w:rsidRPr="007B499C">
        <w:t>…. keretéből  …….. célra kapott bruttó … ,</w:t>
      </w:r>
      <w:proofErr w:type="spellStart"/>
      <w:r w:rsidRPr="007B499C">
        <w:t>-Ft</w:t>
      </w:r>
      <w:proofErr w:type="spellEnd"/>
      <w:r w:rsidRPr="007B499C">
        <w:t xml:space="preserve"> összegű támogatást célhoz kötötten használtam fel.</w:t>
      </w:r>
    </w:p>
    <w:p w:rsidR="005E30AF" w:rsidRPr="007B499C" w:rsidRDefault="005E30AF" w:rsidP="005E30AF">
      <w:pPr>
        <w:jc w:val="both"/>
      </w:pPr>
    </w:p>
    <w:p w:rsidR="005E30AF" w:rsidRPr="007B499C" w:rsidRDefault="005E30AF" w:rsidP="005E30AF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7B499C">
          <w:t>2. A</w:t>
        </w:r>
      </w:smartTag>
      <w:r w:rsidRPr="007B499C">
        <w:t xml:space="preserve"> felhasználás során a hatályos számviteli jogszabályok rendelkezései szerint jártam el.</w:t>
      </w:r>
    </w:p>
    <w:p w:rsidR="005E30AF" w:rsidRPr="007B499C" w:rsidRDefault="005E30AF" w:rsidP="005E30AF">
      <w:pPr>
        <w:jc w:val="both"/>
      </w:pPr>
    </w:p>
    <w:p w:rsidR="005E30AF" w:rsidRPr="007B499C" w:rsidRDefault="005E30AF" w:rsidP="005E30AF">
      <w:pPr>
        <w:jc w:val="both"/>
      </w:pPr>
      <w:r w:rsidRPr="007B499C">
        <w:t>Budapest, 20</w:t>
      </w:r>
      <w:proofErr w:type="gramStart"/>
      <w:r w:rsidRPr="007B499C">
        <w:t>….</w:t>
      </w:r>
      <w:proofErr w:type="gramEnd"/>
      <w:r w:rsidRPr="007B499C">
        <w:t xml:space="preserve">                                                                       ………………………</w:t>
      </w:r>
    </w:p>
    <w:p w:rsidR="005E30AF" w:rsidRPr="007B499C" w:rsidRDefault="005E30AF" w:rsidP="005E30AF">
      <w:pPr>
        <w:jc w:val="both"/>
      </w:pPr>
      <w:r w:rsidRPr="007B499C">
        <w:t xml:space="preserve">                                                                                                            </w:t>
      </w:r>
      <w:proofErr w:type="gramStart"/>
      <w:r w:rsidRPr="007B499C">
        <w:t>aláírás</w:t>
      </w:r>
      <w:proofErr w:type="gramEnd"/>
    </w:p>
    <w:p w:rsidR="005E30AF" w:rsidRPr="007B499C" w:rsidRDefault="005E30AF" w:rsidP="005E30AF">
      <w:pPr>
        <w:jc w:val="both"/>
      </w:pPr>
      <w:r w:rsidRPr="007B499C">
        <w:t xml:space="preserve">                                                                                         </w:t>
      </w:r>
      <w:proofErr w:type="gramStart"/>
      <w:r w:rsidRPr="007B499C">
        <w:t>név</w:t>
      </w:r>
      <w:proofErr w:type="gramEnd"/>
      <w:r w:rsidRPr="007B499C">
        <w:t>:……………………………….</w:t>
      </w:r>
    </w:p>
    <w:p w:rsidR="005E30AF" w:rsidRPr="007B499C" w:rsidRDefault="005E30AF" w:rsidP="005E30AF">
      <w:pPr>
        <w:jc w:val="both"/>
      </w:pPr>
      <w:r w:rsidRPr="007B499C">
        <w:t xml:space="preserve">                                                                                         </w:t>
      </w:r>
      <w:proofErr w:type="gramStart"/>
      <w:r w:rsidRPr="007B499C">
        <w:t>cím</w:t>
      </w:r>
      <w:proofErr w:type="gramEnd"/>
      <w:r w:rsidRPr="007B499C">
        <w:t>/székhely………………………</w:t>
      </w:r>
    </w:p>
    <w:p w:rsidR="005E30AF" w:rsidRPr="007B499C" w:rsidRDefault="005E30AF" w:rsidP="005E30AF">
      <w:pPr>
        <w:jc w:val="both"/>
      </w:pPr>
      <w:r w:rsidRPr="007B499C">
        <w:t xml:space="preserve">                                                                                         </w:t>
      </w:r>
      <w:proofErr w:type="gramStart"/>
      <w:r w:rsidRPr="007B499C">
        <w:t>adóazonosító</w:t>
      </w:r>
      <w:proofErr w:type="gramEnd"/>
      <w:r w:rsidRPr="007B499C">
        <w:t xml:space="preserve"> jel/adószám::……….</w:t>
      </w:r>
    </w:p>
    <w:p w:rsidR="005E30AF" w:rsidRPr="007B499C" w:rsidRDefault="005E30AF" w:rsidP="005E30AF"/>
    <w:p w:rsidR="005E30AF" w:rsidRPr="007B499C" w:rsidRDefault="005E30AF" w:rsidP="005E30AF">
      <w:pPr>
        <w:jc w:val="center"/>
      </w:pPr>
      <w:r w:rsidRPr="007B499C">
        <w:t>Záradék</w:t>
      </w:r>
    </w:p>
    <w:p w:rsidR="005E30AF" w:rsidRPr="007B499C" w:rsidRDefault="005E30AF" w:rsidP="005E30AF">
      <w:pPr>
        <w:rPr>
          <w:sz w:val="22"/>
          <w:szCs w:val="22"/>
        </w:rPr>
      </w:pPr>
    </w:p>
    <w:p w:rsidR="005E30AF" w:rsidRPr="007B499C" w:rsidRDefault="005E30AF" w:rsidP="005E30AF">
      <w:pPr>
        <w:rPr>
          <w:sz w:val="22"/>
          <w:szCs w:val="22"/>
        </w:rPr>
      </w:pPr>
      <w:r w:rsidRPr="007B499C">
        <w:rPr>
          <w:sz w:val="22"/>
          <w:szCs w:val="22"/>
        </w:rPr>
        <w:t>Szakmai szervezeti egység tölti ki: A cél szerinti felhasználást igazolom / nem igazolom</w:t>
      </w:r>
      <w:r w:rsidRPr="007B499C">
        <w:rPr>
          <w:sz w:val="20"/>
        </w:rPr>
        <w:t>**</w:t>
      </w:r>
    </w:p>
    <w:p w:rsidR="005E30AF" w:rsidRPr="007B499C" w:rsidRDefault="005E30AF" w:rsidP="005E30AF">
      <w:pPr>
        <w:rPr>
          <w:sz w:val="22"/>
          <w:szCs w:val="22"/>
        </w:rPr>
      </w:pPr>
    </w:p>
    <w:p w:rsidR="005E30AF" w:rsidRPr="007B499C" w:rsidRDefault="005E30AF" w:rsidP="005E30AF">
      <w:pPr>
        <w:rPr>
          <w:sz w:val="22"/>
          <w:szCs w:val="22"/>
        </w:rPr>
      </w:pPr>
    </w:p>
    <w:p w:rsidR="005E30AF" w:rsidRPr="007B499C" w:rsidRDefault="005E30AF" w:rsidP="005E30AF">
      <w:pPr>
        <w:ind w:left="6237"/>
        <w:rPr>
          <w:sz w:val="22"/>
          <w:szCs w:val="22"/>
        </w:rPr>
      </w:pPr>
      <w:proofErr w:type="gramStart"/>
      <w:r w:rsidRPr="007B499C">
        <w:rPr>
          <w:sz w:val="22"/>
          <w:szCs w:val="22"/>
        </w:rPr>
        <w:t>dátum</w:t>
      </w:r>
      <w:proofErr w:type="gramEnd"/>
      <w:r w:rsidRPr="007B499C">
        <w:rPr>
          <w:sz w:val="22"/>
          <w:szCs w:val="22"/>
        </w:rPr>
        <w:t xml:space="preserve">             aláírás</w:t>
      </w:r>
    </w:p>
    <w:p w:rsidR="005E30AF" w:rsidRPr="007B499C" w:rsidRDefault="005E30AF" w:rsidP="005E30AF">
      <w:pPr>
        <w:rPr>
          <w:sz w:val="20"/>
        </w:rPr>
      </w:pPr>
      <w:r w:rsidRPr="007B499C">
        <w:rPr>
          <w:sz w:val="20"/>
        </w:rPr>
        <w:t xml:space="preserve">                                                                </w:t>
      </w:r>
    </w:p>
    <w:p w:rsidR="005E30AF" w:rsidRPr="007B499C" w:rsidRDefault="005E30AF" w:rsidP="005E30AF">
      <w:pPr>
        <w:rPr>
          <w:sz w:val="22"/>
          <w:szCs w:val="22"/>
        </w:rPr>
      </w:pPr>
      <w:r w:rsidRPr="007B499C">
        <w:rPr>
          <w:sz w:val="22"/>
          <w:szCs w:val="22"/>
        </w:rPr>
        <w:t>Közgazdasági Főosztály tölti ki: Az elszámolás pénzügyi megfelelőségét igazolom / nem igazolom</w:t>
      </w:r>
      <w:r w:rsidRPr="007B499C">
        <w:rPr>
          <w:sz w:val="20"/>
        </w:rPr>
        <w:t>**</w:t>
      </w:r>
    </w:p>
    <w:p w:rsidR="005E30AF" w:rsidRPr="007B499C" w:rsidRDefault="005E30AF" w:rsidP="005E30AF">
      <w:pPr>
        <w:rPr>
          <w:sz w:val="22"/>
          <w:szCs w:val="22"/>
        </w:rPr>
      </w:pPr>
    </w:p>
    <w:p w:rsidR="005E30AF" w:rsidRPr="007B499C" w:rsidRDefault="005E30AF" w:rsidP="005E30AF">
      <w:pPr>
        <w:rPr>
          <w:sz w:val="22"/>
          <w:szCs w:val="22"/>
        </w:rPr>
      </w:pPr>
    </w:p>
    <w:p w:rsidR="005E30AF" w:rsidRPr="007B499C" w:rsidRDefault="005E30AF" w:rsidP="005E30AF">
      <w:pPr>
        <w:ind w:left="6237"/>
        <w:rPr>
          <w:sz w:val="22"/>
          <w:szCs w:val="22"/>
        </w:rPr>
      </w:pPr>
      <w:proofErr w:type="gramStart"/>
      <w:r w:rsidRPr="007B499C">
        <w:rPr>
          <w:sz w:val="22"/>
          <w:szCs w:val="22"/>
        </w:rPr>
        <w:t>dátum</w:t>
      </w:r>
      <w:proofErr w:type="gramEnd"/>
      <w:r w:rsidRPr="007B499C">
        <w:rPr>
          <w:sz w:val="22"/>
          <w:szCs w:val="22"/>
        </w:rPr>
        <w:t xml:space="preserve">             aláírás</w:t>
      </w:r>
    </w:p>
    <w:p w:rsidR="005E30AF" w:rsidRPr="007B499C" w:rsidRDefault="005E30AF" w:rsidP="005E30AF">
      <w:pPr>
        <w:rPr>
          <w:sz w:val="20"/>
        </w:rPr>
        <w:sectPr w:rsidR="005E30AF" w:rsidRPr="007B499C" w:rsidSect="00FC1910">
          <w:pgSz w:w="11906" w:h="16838" w:code="9"/>
          <w:pgMar w:top="1384" w:right="1417" w:bottom="1276" w:left="1417" w:header="709" w:footer="709" w:gutter="0"/>
          <w:cols w:space="708"/>
          <w:docGrid w:linePitch="326"/>
        </w:sectPr>
      </w:pPr>
    </w:p>
    <w:p w:rsidR="005E30AF" w:rsidRPr="007B499C" w:rsidRDefault="005E30AF" w:rsidP="005E30AF">
      <w:pPr>
        <w:jc w:val="right"/>
        <w:rPr>
          <w:szCs w:val="24"/>
        </w:rPr>
      </w:pPr>
      <w:r w:rsidRPr="007B499C">
        <w:rPr>
          <w:szCs w:val="24"/>
        </w:rPr>
        <w:lastRenderedPageBreak/>
        <w:t xml:space="preserve">A pályázati kiírás </w:t>
      </w:r>
      <w:r w:rsidRPr="007B499C">
        <w:rPr>
          <w:b/>
          <w:szCs w:val="24"/>
        </w:rPr>
        <w:t>2c.</w:t>
      </w:r>
      <w:r w:rsidRPr="007B499C">
        <w:rPr>
          <w:szCs w:val="24"/>
        </w:rPr>
        <w:t xml:space="preserve"> sz. melléklete</w:t>
      </w:r>
    </w:p>
    <w:p w:rsidR="005E30AF" w:rsidRPr="007B499C" w:rsidRDefault="005E30AF" w:rsidP="005E30AF">
      <w:pPr>
        <w:jc w:val="center"/>
        <w:rPr>
          <w:b/>
          <w:szCs w:val="24"/>
        </w:rPr>
      </w:pPr>
    </w:p>
    <w:p w:rsidR="005E30AF" w:rsidRPr="007B499C" w:rsidRDefault="005E30AF" w:rsidP="005E30AF">
      <w:pPr>
        <w:jc w:val="center"/>
        <w:rPr>
          <w:b/>
          <w:szCs w:val="24"/>
        </w:rPr>
      </w:pPr>
    </w:p>
    <w:p w:rsidR="005E30AF" w:rsidRPr="007B499C" w:rsidRDefault="005E30AF" w:rsidP="005E30AF">
      <w:pPr>
        <w:jc w:val="center"/>
        <w:rPr>
          <w:b/>
        </w:rPr>
      </w:pPr>
      <w:r w:rsidRPr="007B499C">
        <w:rPr>
          <w:b/>
        </w:rPr>
        <w:t>FELHATALMAZÓ LEVÉL</w:t>
      </w:r>
    </w:p>
    <w:p w:rsidR="005E30AF" w:rsidRPr="007B499C" w:rsidRDefault="005E30AF" w:rsidP="005E30AF">
      <w:pPr>
        <w:rPr>
          <w:szCs w:val="24"/>
        </w:rPr>
      </w:pPr>
    </w:p>
    <w:sdt>
      <w:sdtPr>
        <w:rPr>
          <w:szCs w:val="24"/>
        </w:rPr>
        <w:id w:val="13472267"/>
        <w:docPartObj>
          <w:docPartGallery w:val="Watermarks"/>
        </w:docPartObj>
      </w:sdtPr>
      <w:sdtContent>
        <w:p w:rsidR="005E30AF" w:rsidRPr="007B499C" w:rsidRDefault="005E30AF" w:rsidP="005E30AF">
          <w:pPr>
            <w:jc w:val="both"/>
            <w:rPr>
              <w:szCs w:val="24"/>
            </w:rPr>
          </w:pPr>
          <w:r>
            <w:rPr>
              <w:noProof/>
              <w:szCs w:val="24"/>
              <w:lang w:eastAsia="zh-TW"/>
            </w:rPr>
            <w:pict>
              <v:shape id="_x0000_s1030" type="#_x0000_t136" style="position:absolute;left:0;text-align:left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INTA"/>
                <w10:wrap anchorx="margin" anchory="margin"/>
              </v:shape>
            </w:pict>
          </w:r>
        </w:p>
      </w:sdtContent>
    </w:sdt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……………………………………………..Bank</w:t>
      </w: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Számlavezető neve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Megbízom</w:t>
      </w:r>
      <w:proofErr w:type="gramStart"/>
      <w:r w:rsidRPr="007B499C">
        <w:rPr>
          <w:szCs w:val="24"/>
        </w:rPr>
        <w:t>,megbízzuk</w:t>
      </w:r>
      <w:proofErr w:type="gramEnd"/>
      <w:r w:rsidRPr="007B499C">
        <w:rPr>
          <w:szCs w:val="24"/>
        </w:rPr>
        <w:t xml:space="preserve"> Önöket az alább megjelölt fizetési számlánk terhére az alább megnevezett Kedvezményezett által benyújtandó beszedési megbízás(ok) teljesítésére a következőkben foglalt feltételekkel: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Fizető fél számlatulajdonos megnevezése</w:t>
      </w:r>
      <w:proofErr w:type="gramStart"/>
      <w:r w:rsidRPr="007B499C">
        <w:rPr>
          <w:szCs w:val="24"/>
        </w:rPr>
        <w:t>:……………………………………………………...</w:t>
      </w:r>
      <w:proofErr w:type="gramEnd"/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Felhatalmazással érintett fizetési számla számlavezetője</w:t>
      </w:r>
      <w:proofErr w:type="gramStart"/>
      <w:r w:rsidRPr="007B499C">
        <w:rPr>
          <w:szCs w:val="24"/>
        </w:rPr>
        <w:t>:………………………………………</w:t>
      </w:r>
      <w:proofErr w:type="gramEnd"/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Felhatalmazással érintett számla pénzforgalmi jelzőszáma</w:t>
      </w:r>
      <w:proofErr w:type="gramStart"/>
      <w:r w:rsidRPr="007B499C">
        <w:rPr>
          <w:szCs w:val="24"/>
        </w:rPr>
        <w:t>:……………………………………</w:t>
      </w:r>
      <w:proofErr w:type="gramEnd"/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Kedvezményezett neve</w:t>
      </w:r>
      <w:proofErr w:type="gramStart"/>
      <w:r w:rsidRPr="007B499C">
        <w:rPr>
          <w:szCs w:val="24"/>
        </w:rPr>
        <w:t>:Budapest</w:t>
      </w:r>
      <w:proofErr w:type="gramEnd"/>
      <w:r w:rsidRPr="007B499C">
        <w:rPr>
          <w:szCs w:val="24"/>
        </w:rPr>
        <w:t xml:space="preserve"> XV. kerület Önkormányzat.</w:t>
      </w: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Kedvezményezett fizetési számlájának pénzforgalmi jelzőszáma:</w:t>
      </w: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 xml:space="preserve">                                                                                 11784009-15515005-00000000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Fedezethiány esetén a sorba állítás időtartama legfeljebb 35 nap.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A beszedési megbízás benyújtásához okiratot nem kell csatolni.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A felhatalmazás visszavonásig érvényes. A visszavonásról szóló értesítést írásban kell az Adós számlavezető pénzintézetéhez benyújtani. A visszavonás csak a kedvezményezett hozzájárulásával érvényes.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>Budapest, 2017.</w:t>
      </w: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</w:p>
    <w:p w:rsidR="005E30AF" w:rsidRPr="007B499C" w:rsidRDefault="005E30AF" w:rsidP="005E30AF">
      <w:pPr>
        <w:jc w:val="both"/>
        <w:rPr>
          <w:szCs w:val="24"/>
        </w:rPr>
      </w:pPr>
      <w:r w:rsidRPr="007B499C">
        <w:rPr>
          <w:szCs w:val="24"/>
        </w:rPr>
        <w:t xml:space="preserve">                                                                                                    ……….......................................</w:t>
      </w:r>
    </w:p>
    <w:p w:rsidR="005E30AF" w:rsidRPr="007B499C" w:rsidRDefault="005E30AF" w:rsidP="005E30AF">
      <w:pPr>
        <w:rPr>
          <w:szCs w:val="24"/>
        </w:rPr>
      </w:pPr>
      <w:r w:rsidRPr="007B499C">
        <w:rPr>
          <w:szCs w:val="24"/>
        </w:rPr>
        <w:t xml:space="preserve">                                                                                                        Fizető fél számlatulajdonos</w:t>
      </w:r>
    </w:p>
    <w:p w:rsidR="005E30AF" w:rsidRPr="007B499C" w:rsidRDefault="005E30AF" w:rsidP="005E30AF">
      <w:pPr>
        <w:rPr>
          <w:szCs w:val="24"/>
        </w:rPr>
      </w:pPr>
      <w:r w:rsidRPr="007B499C">
        <w:rPr>
          <w:szCs w:val="24"/>
        </w:rPr>
        <w:t>Záradék!</w:t>
      </w:r>
    </w:p>
    <w:p w:rsidR="005E30AF" w:rsidRPr="007B499C" w:rsidRDefault="005E30AF" w:rsidP="005E30AF">
      <w:pPr>
        <w:rPr>
          <w:szCs w:val="24"/>
        </w:rPr>
      </w:pPr>
      <w:r w:rsidRPr="007B499C">
        <w:rPr>
          <w:szCs w:val="24"/>
        </w:rPr>
        <w:t xml:space="preserve">A fenti </w:t>
      </w:r>
      <w:proofErr w:type="gramStart"/>
      <w:r w:rsidRPr="007B499C">
        <w:rPr>
          <w:szCs w:val="24"/>
        </w:rPr>
        <w:t>felhatalmazást …</w:t>
      </w:r>
      <w:proofErr w:type="gramEnd"/>
      <w:r w:rsidRPr="007B499C">
        <w:rPr>
          <w:szCs w:val="24"/>
        </w:rPr>
        <w:t>…………………………………….</w:t>
      </w:r>
      <w:proofErr w:type="spellStart"/>
      <w:r w:rsidRPr="007B499C">
        <w:rPr>
          <w:szCs w:val="24"/>
        </w:rPr>
        <w:t>-án</w:t>
      </w:r>
      <w:proofErr w:type="spellEnd"/>
      <w:r w:rsidRPr="007B499C">
        <w:rPr>
          <w:szCs w:val="24"/>
        </w:rPr>
        <w:t xml:space="preserve"> nyilvántartásba és az abban foglaltakat tudomásul vette.</w:t>
      </w:r>
    </w:p>
    <w:p w:rsidR="005E30AF" w:rsidRPr="007B499C" w:rsidRDefault="005E30AF" w:rsidP="005E30AF">
      <w:pPr>
        <w:rPr>
          <w:szCs w:val="24"/>
        </w:rPr>
      </w:pPr>
    </w:p>
    <w:p w:rsidR="005E30AF" w:rsidRPr="007B499C" w:rsidRDefault="005E30AF" w:rsidP="005E30AF">
      <w:pPr>
        <w:rPr>
          <w:szCs w:val="24"/>
        </w:rPr>
      </w:pPr>
    </w:p>
    <w:p w:rsidR="005E30AF" w:rsidRPr="007B499C" w:rsidRDefault="005E30AF" w:rsidP="005E30AF">
      <w:pPr>
        <w:rPr>
          <w:szCs w:val="24"/>
        </w:rPr>
      </w:pPr>
    </w:p>
    <w:p w:rsidR="005E30AF" w:rsidRPr="007B499C" w:rsidRDefault="005E30AF" w:rsidP="005E30AF">
      <w:pPr>
        <w:rPr>
          <w:szCs w:val="24"/>
        </w:rPr>
      </w:pPr>
    </w:p>
    <w:p w:rsidR="005E30AF" w:rsidRPr="007B499C" w:rsidRDefault="005E30AF" w:rsidP="005E30AF">
      <w:pPr>
        <w:rPr>
          <w:szCs w:val="24"/>
        </w:rPr>
      </w:pPr>
    </w:p>
    <w:p w:rsidR="005E30AF" w:rsidRPr="007B499C" w:rsidRDefault="005E30AF" w:rsidP="005E30AF">
      <w:pPr>
        <w:rPr>
          <w:szCs w:val="24"/>
        </w:rPr>
      </w:pPr>
      <w:r w:rsidRPr="007B499C">
        <w:rPr>
          <w:szCs w:val="24"/>
        </w:rPr>
        <w:t xml:space="preserve">                                                                                                        ……………………………..</w:t>
      </w:r>
    </w:p>
    <w:p w:rsidR="005E30AF" w:rsidRPr="007B499C" w:rsidRDefault="005E30AF" w:rsidP="005E30AF">
      <w:pPr>
        <w:rPr>
          <w:szCs w:val="24"/>
        </w:rPr>
      </w:pPr>
      <w:r w:rsidRPr="007B499C">
        <w:rPr>
          <w:szCs w:val="24"/>
        </w:rPr>
        <w:t xml:space="preserve">                                                                                                           Számlavezető Hitelintézet</w:t>
      </w:r>
    </w:p>
    <w:p w:rsidR="005E30AF" w:rsidRPr="007B499C" w:rsidRDefault="005E30AF" w:rsidP="005E30AF">
      <w:pPr>
        <w:rPr>
          <w:sz w:val="22"/>
          <w:szCs w:val="22"/>
        </w:rPr>
      </w:pPr>
    </w:p>
    <w:p w:rsidR="00DE0346" w:rsidRDefault="00DE0346"/>
    <w:sectPr w:rsidR="00DE0346" w:rsidSect="009523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AF" w:rsidRDefault="005E30AF" w:rsidP="005E30AF">
      <w:r>
        <w:separator/>
      </w:r>
    </w:p>
  </w:endnote>
  <w:endnote w:type="continuationSeparator" w:id="0">
    <w:p w:rsidR="005E30AF" w:rsidRDefault="005E30AF" w:rsidP="005E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AF" w:rsidRDefault="005E30A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927"/>
      <w:docPartObj>
        <w:docPartGallery w:val="Page Numbers (Bottom of Page)"/>
        <w:docPartUnique/>
      </w:docPartObj>
    </w:sdtPr>
    <w:sdtContent>
      <w:p w:rsidR="005E30AF" w:rsidRDefault="005E30AF">
        <w:pPr>
          <w:pStyle w:val="llb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5E30AF" w:rsidRDefault="005E30A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AF" w:rsidRDefault="005E30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AF" w:rsidRDefault="005E30AF" w:rsidP="005E30AF">
      <w:r>
        <w:separator/>
      </w:r>
    </w:p>
  </w:footnote>
  <w:footnote w:type="continuationSeparator" w:id="0">
    <w:p w:rsidR="005E30AF" w:rsidRDefault="005E30AF" w:rsidP="005E30AF">
      <w:r>
        <w:continuationSeparator/>
      </w:r>
    </w:p>
  </w:footnote>
  <w:footnote w:id="1">
    <w:p w:rsidR="005E30AF" w:rsidRDefault="005E30AF" w:rsidP="005E30AF">
      <w:pPr>
        <w:pStyle w:val="Lbjegyzetszveg"/>
        <w:jc w:val="both"/>
      </w:pPr>
      <w:r w:rsidRPr="0072699C">
        <w:rPr>
          <w:rStyle w:val="Lbjegyzet-hivatkozs"/>
        </w:rPr>
        <w:sym w:font="Symbol" w:char="F02A"/>
      </w:r>
      <w:r>
        <w:t xml:space="preserve"> Amennyiben a támogatott élt az ÁFA levonási jogával, az elszámolásban benyújtott számlák nettó összértékének meg kell egyeznie a kapott támogatás bruttó összegével. </w:t>
      </w:r>
    </w:p>
    <w:p w:rsidR="005E30AF" w:rsidRDefault="005E30AF" w:rsidP="005E30AF">
      <w:pPr>
        <w:pStyle w:val="Lbjegyzetszveg"/>
        <w:jc w:val="both"/>
      </w:pPr>
      <w:r w:rsidRPr="00D772F2">
        <w:t>**</w:t>
      </w:r>
      <w:r>
        <w:t xml:space="preserve"> A megfelelő rész aláhúzandó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AF" w:rsidRDefault="005E30A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AF" w:rsidRDefault="005E30A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AF" w:rsidRDefault="005E30A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C2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AF"/>
    <w:rsid w:val="002F70B1"/>
    <w:rsid w:val="00464F3B"/>
    <w:rsid w:val="005E30AF"/>
    <w:rsid w:val="0095232D"/>
    <w:rsid w:val="00952545"/>
    <w:rsid w:val="00AB7FCA"/>
    <w:rsid w:val="00AC2C70"/>
    <w:rsid w:val="00AD1A3F"/>
    <w:rsid w:val="00B4461A"/>
    <w:rsid w:val="00B72189"/>
    <w:rsid w:val="00BC3051"/>
    <w:rsid w:val="00D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0AF"/>
    <w:pPr>
      <w:widowControl w:val="0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B4461A"/>
    <w:pPr>
      <w:keepNext/>
      <w:spacing w:before="20" w:line="240" w:lineRule="exact"/>
      <w:jc w:val="center"/>
      <w:outlineLvl w:val="2"/>
    </w:pPr>
    <w:rPr>
      <w:b/>
      <w:spacing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4461A"/>
    <w:rPr>
      <w:b/>
      <w:spacing w:val="20"/>
      <w:sz w:val="24"/>
    </w:rPr>
  </w:style>
  <w:style w:type="character" w:styleId="Kiemels2">
    <w:name w:val="Strong"/>
    <w:basedOn w:val="Bekezdsalapbettpusa"/>
    <w:uiPriority w:val="22"/>
    <w:qFormat/>
    <w:rsid w:val="00B4461A"/>
    <w:rPr>
      <w:b/>
      <w:bCs/>
    </w:rPr>
  </w:style>
  <w:style w:type="paragraph" w:styleId="Listaszerbekezds">
    <w:name w:val="List Paragraph"/>
    <w:basedOn w:val="Norml"/>
    <w:uiPriority w:val="34"/>
    <w:qFormat/>
    <w:rsid w:val="00B4461A"/>
    <w:pPr>
      <w:ind w:left="720"/>
      <w:contextualSpacing/>
    </w:pPr>
  </w:style>
  <w:style w:type="character" w:styleId="Oldalszm">
    <w:name w:val="page number"/>
    <w:basedOn w:val="Bekezdsalapbettpusa"/>
    <w:rsid w:val="005E30AF"/>
  </w:style>
  <w:style w:type="paragraph" w:styleId="lfej">
    <w:name w:val="header"/>
    <w:basedOn w:val="Norml"/>
    <w:link w:val="lfejChar"/>
    <w:rsid w:val="005E30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30AF"/>
    <w:rPr>
      <w:sz w:val="24"/>
    </w:rPr>
  </w:style>
  <w:style w:type="table" w:styleId="Rcsostblzat">
    <w:name w:val="Table Grid"/>
    <w:basedOn w:val="Normltblzat"/>
    <w:rsid w:val="005E30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5E30AF"/>
    <w:pPr>
      <w:widowControl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5E30AF"/>
    <w:rPr>
      <w:b/>
      <w:sz w:val="24"/>
    </w:rPr>
  </w:style>
  <w:style w:type="paragraph" w:styleId="Lbjegyzetszveg">
    <w:name w:val="footnote text"/>
    <w:basedOn w:val="Norml"/>
    <w:link w:val="LbjegyzetszvegChar"/>
    <w:rsid w:val="005E30AF"/>
    <w:pPr>
      <w:widowControl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E30AF"/>
  </w:style>
  <w:style w:type="character" w:styleId="Lbjegyzet-hivatkozs">
    <w:name w:val="footnote reference"/>
    <w:rsid w:val="005E30AF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5E30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0A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2000</Words>
  <Characters>13807</Characters>
  <Application>Microsoft Office Word</Application>
  <DocSecurity>0</DocSecurity>
  <Lines>115</Lines>
  <Paragraphs>31</Paragraphs>
  <ScaleCrop>false</ScaleCrop>
  <Company>XV. kerületi Polgármesteri Hivatal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csoke_csaba</dc:creator>
  <cp:lastModifiedBy>csoke_csaba</cp:lastModifiedBy>
  <cp:revision>1</cp:revision>
  <dcterms:created xsi:type="dcterms:W3CDTF">2017-03-31T10:52:00Z</dcterms:created>
  <dcterms:modified xsi:type="dcterms:W3CDTF">2017-03-31T10:54:00Z</dcterms:modified>
</cp:coreProperties>
</file>